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10BD7B26"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7313C8">
        <w:rPr>
          <w:rFonts w:ascii="Times New Roman" w:hAnsi="Times New Roman"/>
          <w:b/>
          <w:szCs w:val="24"/>
          <w:u w:val="single"/>
        </w:rPr>
        <w:t>A39 HALLATROW HILL, HALLATROW &amp; LANGFORDS LANE, HIGH LITTLETON</w:t>
      </w:r>
      <w:r w:rsidR="00220B32">
        <w:rPr>
          <w:rFonts w:ascii="Times New Roman" w:hAnsi="Times New Roman"/>
          <w:b/>
          <w:szCs w:val="24"/>
          <w:u w:val="single"/>
        </w:rPr>
        <w:t>)</w:t>
      </w:r>
      <w:r w:rsidR="00564DED">
        <w:rPr>
          <w:rFonts w:ascii="Times New Roman" w:hAnsi="Times New Roman"/>
          <w:b/>
          <w:szCs w:val="24"/>
          <w:u w:val="single"/>
        </w:rPr>
        <w:t xml:space="preserve"> (HIGH LITTLETON)</w:t>
      </w:r>
      <w:r w:rsidR="007313C8">
        <w:rPr>
          <w:rFonts w:ascii="Times New Roman" w:hAnsi="Times New Roman"/>
          <w:b/>
          <w:szCs w:val="24"/>
          <w:u w:val="single"/>
        </w:rPr>
        <w:t xml:space="preserve"> (20 M.P.H. SPEED LIMIT)</w:t>
      </w:r>
      <w:r w:rsidR="007213AC">
        <w:rPr>
          <w:rFonts w:ascii="Times New Roman" w:hAnsi="Times New Roman"/>
          <w:b/>
          <w:szCs w:val="24"/>
          <w:u w:val="single"/>
        </w:rPr>
        <w:t xml:space="preserve"> </w:t>
      </w:r>
      <w:r w:rsidR="002B376A">
        <w:rPr>
          <w:rFonts w:ascii="Times New Roman" w:hAnsi="Times New Roman"/>
          <w:b/>
          <w:szCs w:val="24"/>
          <w:u w:val="single"/>
        </w:rPr>
        <w:t>(30 M.P.H. SPEED LIMIT)</w:t>
      </w:r>
    </w:p>
    <w:p w14:paraId="56E3EEE3" w14:textId="2B0F2641" w:rsidR="00917413" w:rsidRDefault="00917413" w:rsidP="007B0D95">
      <w:pPr>
        <w:tabs>
          <w:tab w:val="left" w:pos="720"/>
          <w:tab w:val="left" w:pos="1440"/>
          <w:tab w:val="left" w:pos="2160"/>
          <w:tab w:val="left" w:pos="2880"/>
        </w:tabs>
        <w:jc w:val="center"/>
        <w:rPr>
          <w:rFonts w:ascii="Times New Roman" w:hAnsi="Times New Roman"/>
          <w:b/>
          <w:szCs w:val="24"/>
          <w:u w:val="single"/>
        </w:rPr>
      </w:pPr>
    </w:p>
    <w:p w14:paraId="7097BB35" w14:textId="148123A0"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C53617">
        <w:rPr>
          <w:rFonts w:ascii="Times New Roman" w:hAnsi="Times New Roman"/>
          <w:b/>
          <w:szCs w:val="24"/>
          <w:u w:val="single"/>
        </w:rPr>
        <w:t>4</w:t>
      </w:r>
      <w:r w:rsidR="007313C8">
        <w:rPr>
          <w:rFonts w:ascii="Times New Roman" w:hAnsi="Times New Roman"/>
          <w:b/>
          <w:szCs w:val="24"/>
          <w:u w:val="single"/>
        </w:rPr>
        <w:t xml:space="preserve"> VARIATION NO.</w:t>
      </w:r>
      <w:r w:rsidR="00E57DB1">
        <w:rPr>
          <w:rFonts w:ascii="Times New Roman" w:hAnsi="Times New Roman"/>
          <w:b/>
          <w:szCs w:val="24"/>
          <w:u w:val="single"/>
        </w:rPr>
        <w:t>2</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39FEA65D"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F00782">
        <w:rPr>
          <w:rFonts w:ascii="Times New Roman" w:hAnsi="Times New Roman"/>
          <w:szCs w:val="24"/>
        </w:rPr>
        <w:t xml:space="preserve"> 23</w:t>
      </w:r>
      <w:proofErr w:type="gramStart"/>
      <w:r w:rsidR="00F00782" w:rsidRPr="00F00782">
        <w:rPr>
          <w:rFonts w:ascii="Times New Roman" w:hAnsi="Times New Roman"/>
          <w:szCs w:val="24"/>
          <w:vertAlign w:val="superscript"/>
        </w:rPr>
        <w:t>rd</w:t>
      </w:r>
      <w:r w:rsidR="00F00782">
        <w:rPr>
          <w:rFonts w:ascii="Times New Roman" w:hAnsi="Times New Roman"/>
          <w:szCs w:val="24"/>
        </w:rPr>
        <w:t xml:space="preserve"> </w:t>
      </w:r>
      <w:r w:rsidR="002B376A">
        <w:rPr>
          <w:rFonts w:ascii="Times New Roman" w:hAnsi="Times New Roman"/>
          <w:szCs w:val="24"/>
        </w:rPr>
        <w:t xml:space="preserve"> </w:t>
      </w:r>
      <w:r w:rsidR="00C53617">
        <w:rPr>
          <w:rFonts w:ascii="Times New Roman" w:hAnsi="Times New Roman"/>
          <w:szCs w:val="24"/>
        </w:rPr>
        <w:t>February</w:t>
      </w:r>
      <w:proofErr w:type="gramEnd"/>
      <w:r w:rsidR="00701B00">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C53617">
        <w:rPr>
          <w:rFonts w:ascii="Times New Roman" w:hAnsi="Times New Roman"/>
          <w:szCs w:val="24"/>
        </w:rPr>
        <w:t>4</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DA761F">
        <w:rPr>
          <w:rFonts w:ascii="Times New Roman" w:hAnsi="Times New Roman"/>
          <w:szCs w:val="24"/>
        </w:rPr>
        <w:t xml:space="preserve">A39 </w:t>
      </w:r>
      <w:proofErr w:type="spellStart"/>
      <w:r w:rsidR="00DA761F">
        <w:rPr>
          <w:rFonts w:ascii="Times New Roman" w:hAnsi="Times New Roman"/>
          <w:szCs w:val="24"/>
        </w:rPr>
        <w:t>Hallatrow</w:t>
      </w:r>
      <w:proofErr w:type="spellEnd"/>
      <w:r w:rsidR="00DA761F">
        <w:rPr>
          <w:rFonts w:ascii="Times New Roman" w:hAnsi="Times New Roman"/>
          <w:szCs w:val="24"/>
        </w:rPr>
        <w:t xml:space="preserve"> Hill, </w:t>
      </w:r>
      <w:proofErr w:type="spellStart"/>
      <w:r w:rsidR="00DA761F">
        <w:rPr>
          <w:rFonts w:ascii="Times New Roman" w:hAnsi="Times New Roman"/>
          <w:szCs w:val="24"/>
        </w:rPr>
        <w:t>Hallatrow</w:t>
      </w:r>
      <w:proofErr w:type="spellEnd"/>
      <w:r w:rsidR="00DA761F">
        <w:rPr>
          <w:rFonts w:ascii="Times New Roman" w:hAnsi="Times New Roman"/>
          <w:szCs w:val="24"/>
        </w:rPr>
        <w:t xml:space="preserve"> &amp; </w:t>
      </w:r>
      <w:proofErr w:type="spellStart"/>
      <w:r w:rsidR="00DA761F">
        <w:rPr>
          <w:rFonts w:ascii="Times New Roman" w:hAnsi="Times New Roman"/>
          <w:szCs w:val="24"/>
        </w:rPr>
        <w:t>Langfords</w:t>
      </w:r>
      <w:proofErr w:type="spellEnd"/>
      <w:r w:rsidR="00DA761F">
        <w:rPr>
          <w:rFonts w:ascii="Times New Roman" w:hAnsi="Times New Roman"/>
          <w:szCs w:val="24"/>
        </w:rPr>
        <w:t xml:space="preserve"> Lane, High Littleton) (High Littleton)</w:t>
      </w:r>
      <w:r w:rsidR="00574D87">
        <w:rPr>
          <w:rFonts w:ascii="Times New Roman" w:hAnsi="Times New Roman"/>
          <w:szCs w:val="24"/>
        </w:rPr>
        <w:t xml:space="preserve"> </w:t>
      </w:r>
      <w:r w:rsidR="000D59CD">
        <w:rPr>
          <w:rFonts w:ascii="Times New Roman" w:hAnsi="Times New Roman"/>
          <w:szCs w:val="24"/>
        </w:rPr>
        <w:t>(</w:t>
      </w:r>
      <w:r w:rsidR="001D180F">
        <w:rPr>
          <w:rFonts w:ascii="Times New Roman" w:hAnsi="Times New Roman"/>
          <w:szCs w:val="24"/>
        </w:rPr>
        <w:t>20 M.P.H. Speed Limit</w:t>
      </w:r>
      <w:r w:rsidR="000D59CD">
        <w:rPr>
          <w:rFonts w:ascii="Times New Roman" w:hAnsi="Times New Roman"/>
          <w:szCs w:val="24"/>
        </w:rPr>
        <w:t>)</w:t>
      </w:r>
      <w:r w:rsidR="002B376A">
        <w:rPr>
          <w:rFonts w:ascii="Times New Roman" w:hAnsi="Times New Roman"/>
          <w:szCs w:val="24"/>
        </w:rPr>
        <w:t xml:space="preserve"> (30 M.P.H. Speed Limit)</w:t>
      </w:r>
      <w:r w:rsidR="00917413">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F00782">
        <w:rPr>
          <w:rFonts w:ascii="Times New Roman" w:hAnsi="Times New Roman"/>
          <w:szCs w:val="24"/>
        </w:rPr>
        <w:t>4</w:t>
      </w:r>
      <w:r w:rsidR="0038470B">
        <w:rPr>
          <w:rFonts w:ascii="Times New Roman" w:hAnsi="Times New Roman"/>
          <w:szCs w:val="24"/>
        </w:rPr>
        <w:t xml:space="preserve"> Variation No.</w:t>
      </w:r>
      <w:r w:rsidR="00F00782">
        <w:rPr>
          <w:rFonts w:ascii="Times New Roman" w:hAnsi="Times New Roman"/>
          <w:szCs w:val="24"/>
        </w:rPr>
        <w:t>2</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69BAE831"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w:t>
      </w:r>
      <w:r w:rsidR="00917413">
        <w:rPr>
          <w:rFonts w:ascii="Times New Roman" w:hAnsi="Times New Roman"/>
          <w:szCs w:val="24"/>
        </w:rPr>
        <w:t xml:space="preserve">, </w:t>
      </w:r>
      <w:r w:rsidR="0038470B">
        <w:rPr>
          <w:rFonts w:ascii="Times New Roman" w:hAnsi="Times New Roman"/>
          <w:szCs w:val="24"/>
        </w:rPr>
        <w:t xml:space="preserve">and </w:t>
      </w:r>
      <w:r w:rsidR="00917413">
        <w:rPr>
          <w:rFonts w:ascii="Times New Roman" w:hAnsi="Times New Roman"/>
          <w:szCs w:val="24"/>
        </w:rPr>
        <w:t xml:space="preserve">30 miles per hour, </w:t>
      </w:r>
      <w:r w:rsidRPr="007B1487">
        <w:rPr>
          <w:rFonts w:ascii="Times New Roman" w:hAnsi="Times New Roman"/>
          <w:szCs w:val="24"/>
        </w:rPr>
        <w:t>on those lengths of roads described in</w:t>
      </w:r>
      <w:r w:rsidR="004130B6">
        <w:rPr>
          <w:rFonts w:ascii="Times New Roman" w:hAnsi="Times New Roman"/>
          <w:szCs w:val="24"/>
        </w:rPr>
        <w:t xml:space="preserve"> the</w:t>
      </w:r>
      <w:r w:rsidRPr="007B1487">
        <w:rPr>
          <w:rFonts w:ascii="Times New Roman" w:hAnsi="Times New Roman"/>
          <w:szCs w:val="24"/>
        </w:rPr>
        <w:t xml:space="preserve"> Schedule</w:t>
      </w:r>
      <w:r w:rsidR="00917413">
        <w:rPr>
          <w:rFonts w:ascii="Times New Roman" w:hAnsi="Times New Roman"/>
          <w:szCs w:val="24"/>
        </w:rPr>
        <w:t>s</w:t>
      </w:r>
      <w:r w:rsidRPr="007B1487">
        <w:rPr>
          <w:rFonts w:ascii="Times New Roman" w:hAnsi="Times New Roman"/>
          <w:szCs w:val="24"/>
        </w:rPr>
        <w:t xml:space="preserve"> </w:t>
      </w:r>
      <w:r w:rsidR="004130B6">
        <w:rPr>
          <w:rFonts w:ascii="Times New Roman" w:hAnsi="Times New Roman"/>
          <w:szCs w:val="24"/>
        </w:rPr>
        <w:t>listed</w:t>
      </w:r>
      <w:r w:rsidR="0038470B">
        <w:rPr>
          <w:rFonts w:ascii="Times New Roman" w:hAnsi="Times New Roman"/>
          <w:szCs w:val="24"/>
        </w:rPr>
        <w:t xml:space="preserve"> </w:t>
      </w:r>
      <w:r w:rsidR="004130B6">
        <w:rPr>
          <w:rFonts w:ascii="Times New Roman" w:hAnsi="Times New Roman"/>
          <w:szCs w:val="24"/>
        </w:rPr>
        <w:t>in</w:t>
      </w:r>
      <w:r w:rsidRPr="007B1487">
        <w:rPr>
          <w:rFonts w:ascii="Times New Roman" w:hAnsi="Times New Roman"/>
          <w:szCs w:val="24"/>
        </w:rPr>
        <w:t xml:space="preserve">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5F61A50C" w:rsidR="00E061E9" w:rsidRDefault="00E061E9" w:rsidP="000304D7">
      <w:pPr>
        <w:pStyle w:val="ListParagraph"/>
        <w:rPr>
          <w:rFonts w:ascii="Times New Roman" w:hAnsi="Times New Roman"/>
          <w:szCs w:val="24"/>
        </w:rPr>
      </w:pPr>
    </w:p>
    <w:p w14:paraId="4005988C" w14:textId="538E6380" w:rsidR="00B752F6" w:rsidRDefault="00B752F6" w:rsidP="00B752F6">
      <w:pPr>
        <w:pStyle w:val="ListParagraph"/>
        <w:jc w:val="center"/>
        <w:rPr>
          <w:rFonts w:ascii="Times New Roman" w:hAnsi="Times New Roman"/>
          <w:szCs w:val="24"/>
        </w:rPr>
      </w:pPr>
      <w:r>
        <w:rPr>
          <w:rFonts w:ascii="Times New Roman" w:hAnsi="Times New Roman"/>
          <w:szCs w:val="24"/>
        </w:rPr>
        <w:t xml:space="preserve">VARIATION OF EXISTING ORDERS </w:t>
      </w:r>
    </w:p>
    <w:p w14:paraId="491AC54C" w14:textId="317F04E1" w:rsidR="00B752F6" w:rsidRDefault="00B752F6" w:rsidP="00B752F6">
      <w:pPr>
        <w:pStyle w:val="ListParagraph"/>
        <w:jc w:val="center"/>
        <w:rPr>
          <w:rFonts w:ascii="Times New Roman" w:hAnsi="Times New Roman"/>
          <w:szCs w:val="24"/>
        </w:rPr>
      </w:pPr>
    </w:p>
    <w:p w14:paraId="70EAFE62" w14:textId="33276CAA" w:rsidR="00B752F6" w:rsidRDefault="00B752F6" w:rsidP="00B752F6">
      <w:pPr>
        <w:pStyle w:val="ListParagraph"/>
        <w:jc w:val="center"/>
        <w:rPr>
          <w:rFonts w:ascii="Times New Roman" w:hAnsi="Times New Roman"/>
          <w:szCs w:val="24"/>
        </w:rPr>
      </w:pPr>
      <w:bookmarkStart w:id="0" w:name="_Hlk157161709"/>
      <w:r w:rsidRPr="00B752F6">
        <w:rPr>
          <w:rFonts w:ascii="Times New Roman" w:hAnsi="Times New Roman"/>
          <w:szCs w:val="24"/>
        </w:rPr>
        <w:t xml:space="preserve">(A39 </w:t>
      </w:r>
      <w:proofErr w:type="spellStart"/>
      <w:r w:rsidRPr="00B752F6">
        <w:rPr>
          <w:rFonts w:ascii="Times New Roman" w:hAnsi="Times New Roman"/>
          <w:szCs w:val="24"/>
        </w:rPr>
        <w:t>H</w:t>
      </w:r>
      <w:r w:rsidR="004F45BD">
        <w:rPr>
          <w:rFonts w:ascii="Times New Roman" w:hAnsi="Times New Roman"/>
          <w:szCs w:val="24"/>
        </w:rPr>
        <w:t>allatrow</w:t>
      </w:r>
      <w:proofErr w:type="spellEnd"/>
      <w:r w:rsidRPr="00B752F6">
        <w:rPr>
          <w:rFonts w:ascii="Times New Roman" w:hAnsi="Times New Roman"/>
          <w:szCs w:val="24"/>
        </w:rPr>
        <w:t xml:space="preserve"> H</w:t>
      </w:r>
      <w:r w:rsidR="004F45BD">
        <w:rPr>
          <w:rFonts w:ascii="Times New Roman" w:hAnsi="Times New Roman"/>
          <w:szCs w:val="24"/>
        </w:rPr>
        <w:t>ill</w:t>
      </w:r>
      <w:r w:rsidRPr="00B752F6">
        <w:rPr>
          <w:rFonts w:ascii="Times New Roman" w:hAnsi="Times New Roman"/>
          <w:szCs w:val="24"/>
        </w:rPr>
        <w:t xml:space="preserve">, </w:t>
      </w:r>
      <w:proofErr w:type="spellStart"/>
      <w:r w:rsidRPr="00B752F6">
        <w:rPr>
          <w:rFonts w:ascii="Times New Roman" w:hAnsi="Times New Roman"/>
          <w:szCs w:val="24"/>
        </w:rPr>
        <w:t>H</w:t>
      </w:r>
      <w:r w:rsidR="004F45BD">
        <w:rPr>
          <w:rFonts w:ascii="Times New Roman" w:hAnsi="Times New Roman"/>
          <w:szCs w:val="24"/>
        </w:rPr>
        <w:t>allatrow</w:t>
      </w:r>
      <w:proofErr w:type="spellEnd"/>
      <w:r w:rsidRPr="00B752F6">
        <w:rPr>
          <w:rFonts w:ascii="Times New Roman" w:hAnsi="Times New Roman"/>
          <w:szCs w:val="24"/>
        </w:rPr>
        <w:t xml:space="preserve"> &amp; </w:t>
      </w:r>
      <w:proofErr w:type="spellStart"/>
      <w:r w:rsidRPr="00B752F6">
        <w:rPr>
          <w:rFonts w:ascii="Times New Roman" w:hAnsi="Times New Roman"/>
          <w:szCs w:val="24"/>
        </w:rPr>
        <w:t>L</w:t>
      </w:r>
      <w:r w:rsidR="004F45BD">
        <w:rPr>
          <w:rFonts w:ascii="Times New Roman" w:hAnsi="Times New Roman"/>
          <w:szCs w:val="24"/>
        </w:rPr>
        <w:t>angfords</w:t>
      </w:r>
      <w:proofErr w:type="spellEnd"/>
      <w:r w:rsidRPr="00B752F6">
        <w:rPr>
          <w:rFonts w:ascii="Times New Roman" w:hAnsi="Times New Roman"/>
          <w:szCs w:val="24"/>
        </w:rPr>
        <w:t xml:space="preserve"> </w:t>
      </w:r>
      <w:r w:rsidR="004F45BD">
        <w:rPr>
          <w:rFonts w:ascii="Times New Roman" w:hAnsi="Times New Roman"/>
          <w:szCs w:val="24"/>
        </w:rPr>
        <w:t>Lane</w:t>
      </w:r>
      <w:r w:rsidRPr="00B752F6">
        <w:rPr>
          <w:rFonts w:ascii="Times New Roman" w:hAnsi="Times New Roman"/>
          <w:szCs w:val="24"/>
        </w:rPr>
        <w:t xml:space="preserve">, </w:t>
      </w:r>
      <w:r w:rsidR="004F45BD">
        <w:rPr>
          <w:rFonts w:ascii="Times New Roman" w:hAnsi="Times New Roman"/>
          <w:szCs w:val="24"/>
        </w:rPr>
        <w:t>High Littleton</w:t>
      </w:r>
      <w:r w:rsidRPr="00B752F6">
        <w:rPr>
          <w:rFonts w:ascii="Times New Roman" w:hAnsi="Times New Roman"/>
          <w:szCs w:val="24"/>
        </w:rPr>
        <w:t>) (30 M.P.H. S</w:t>
      </w:r>
      <w:r w:rsidR="004F45BD">
        <w:rPr>
          <w:rFonts w:ascii="Times New Roman" w:hAnsi="Times New Roman"/>
          <w:szCs w:val="24"/>
        </w:rPr>
        <w:t>peed</w:t>
      </w:r>
      <w:r w:rsidRPr="00B752F6">
        <w:rPr>
          <w:rFonts w:ascii="Times New Roman" w:hAnsi="Times New Roman"/>
          <w:szCs w:val="24"/>
        </w:rPr>
        <w:t xml:space="preserve"> </w:t>
      </w:r>
      <w:r w:rsidR="004F45BD">
        <w:rPr>
          <w:rFonts w:ascii="Times New Roman" w:hAnsi="Times New Roman"/>
          <w:szCs w:val="24"/>
        </w:rPr>
        <w:t>Limit</w:t>
      </w:r>
      <w:r w:rsidRPr="00B752F6">
        <w:rPr>
          <w:rFonts w:ascii="Times New Roman" w:hAnsi="Times New Roman"/>
          <w:szCs w:val="24"/>
        </w:rPr>
        <w:t>) O</w:t>
      </w:r>
      <w:r w:rsidR="004F45BD">
        <w:rPr>
          <w:rFonts w:ascii="Times New Roman" w:hAnsi="Times New Roman"/>
          <w:szCs w:val="24"/>
        </w:rPr>
        <w:t>rder</w:t>
      </w:r>
      <w:r w:rsidRPr="00B752F6">
        <w:rPr>
          <w:rFonts w:ascii="Times New Roman" w:hAnsi="Times New Roman"/>
          <w:szCs w:val="24"/>
        </w:rPr>
        <w:t xml:space="preserve"> 2021</w:t>
      </w:r>
    </w:p>
    <w:bookmarkEnd w:id="0"/>
    <w:p w14:paraId="0A808EED" w14:textId="10A1E90B" w:rsidR="004F45BD" w:rsidRDefault="004F45BD" w:rsidP="00B752F6">
      <w:pPr>
        <w:pStyle w:val="ListParagraph"/>
        <w:jc w:val="center"/>
        <w:rPr>
          <w:rFonts w:ascii="Times New Roman" w:hAnsi="Times New Roman"/>
          <w:szCs w:val="24"/>
        </w:rPr>
      </w:pPr>
    </w:p>
    <w:p w14:paraId="2E76018C" w14:textId="2D44B946" w:rsidR="004F45BD" w:rsidRDefault="004F45BD" w:rsidP="004F45BD">
      <w:pPr>
        <w:pStyle w:val="ListParagraph"/>
        <w:rPr>
          <w:rFonts w:ascii="Times New Roman" w:hAnsi="Times New Roman"/>
          <w:szCs w:val="24"/>
        </w:rPr>
      </w:pPr>
      <w:r>
        <w:rPr>
          <w:rFonts w:ascii="Times New Roman" w:hAnsi="Times New Roman"/>
          <w:szCs w:val="24"/>
        </w:rPr>
        <w:t xml:space="preserve">From: </w:t>
      </w:r>
    </w:p>
    <w:p w14:paraId="40846F7F" w14:textId="55FE044D" w:rsidR="004F45BD" w:rsidRDefault="004F45BD" w:rsidP="004F45BD">
      <w:pPr>
        <w:pStyle w:val="ListParagraph"/>
        <w:rPr>
          <w:rFonts w:ascii="Times New Roman" w:hAnsi="Times New Roman"/>
          <w:szCs w:val="24"/>
        </w:rPr>
      </w:pPr>
    </w:p>
    <w:p w14:paraId="1FB25293" w14:textId="77777777" w:rsidR="005A56D7" w:rsidRPr="005A56D7" w:rsidRDefault="005A56D7" w:rsidP="005A56D7">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bookmarkStart w:id="1" w:name="_Hlk138937439"/>
      <w:r w:rsidRPr="005A56D7">
        <w:rPr>
          <w:rFonts w:ascii="Times New Roman" w:hAnsi="Times New Roman"/>
          <w:b/>
          <w:szCs w:val="24"/>
        </w:rPr>
        <w:t xml:space="preserve">SCHEDULE </w:t>
      </w:r>
    </w:p>
    <w:p w14:paraId="171687EA" w14:textId="77777777" w:rsidR="005A56D7" w:rsidRPr="005A56D7" w:rsidRDefault="005A56D7" w:rsidP="005A56D7">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r w:rsidRPr="005A56D7">
        <w:rPr>
          <w:rFonts w:ascii="Times New Roman" w:hAnsi="Times New Roman"/>
          <w:b/>
          <w:szCs w:val="24"/>
        </w:rPr>
        <w:t>30 M.P.H. Speed Limit</w:t>
      </w:r>
    </w:p>
    <w:p w14:paraId="5668E82C" w14:textId="77777777" w:rsidR="005A56D7" w:rsidRPr="005A56D7" w:rsidRDefault="005A56D7" w:rsidP="005A56D7">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19FBF1C" w14:textId="77777777" w:rsidR="005A56D7" w:rsidRPr="005A56D7" w:rsidRDefault="005A56D7" w:rsidP="005A56D7">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5A56D7">
        <w:rPr>
          <w:rFonts w:ascii="Times New Roman" w:hAnsi="Times New Roman"/>
          <w:szCs w:val="24"/>
        </w:rPr>
        <w:tab/>
      </w:r>
      <w:r w:rsidRPr="005A56D7">
        <w:rPr>
          <w:rFonts w:ascii="Times New Roman" w:hAnsi="Times New Roman"/>
          <w:szCs w:val="24"/>
          <w:u w:val="single"/>
        </w:rPr>
        <w:t xml:space="preserve">Road </w:t>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u w:val="single"/>
        </w:rPr>
        <w:t xml:space="preserve">Restrictions </w:t>
      </w:r>
    </w:p>
    <w:p w14:paraId="38734C2C" w14:textId="77777777" w:rsidR="005A56D7" w:rsidRPr="005A56D7" w:rsidRDefault="005A56D7" w:rsidP="005A56D7">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3A3DF3E6" w14:textId="77777777" w:rsidR="005A56D7" w:rsidRPr="005A56D7" w:rsidRDefault="005A56D7" w:rsidP="005A56D7">
      <w:pPr>
        <w:ind w:left="2835" w:hanging="2835"/>
        <w:jc w:val="center"/>
        <w:rPr>
          <w:rFonts w:ascii="Times New Roman" w:hAnsi="Times New Roman"/>
          <w:szCs w:val="24"/>
          <w:u w:val="single"/>
        </w:rPr>
      </w:pPr>
      <w:proofErr w:type="spellStart"/>
      <w:r w:rsidRPr="005A56D7">
        <w:rPr>
          <w:rFonts w:ascii="Times New Roman" w:hAnsi="Times New Roman"/>
          <w:szCs w:val="24"/>
          <w:u w:val="single"/>
        </w:rPr>
        <w:t>Hallatrow</w:t>
      </w:r>
      <w:proofErr w:type="spellEnd"/>
    </w:p>
    <w:p w14:paraId="75C29611" w14:textId="77777777" w:rsidR="005A56D7" w:rsidRPr="005A56D7" w:rsidRDefault="005A56D7" w:rsidP="005A56D7">
      <w:pPr>
        <w:ind w:left="2835" w:hanging="2835"/>
        <w:rPr>
          <w:rFonts w:ascii="Times New Roman" w:hAnsi="Times New Roman"/>
          <w:szCs w:val="24"/>
        </w:rPr>
      </w:pPr>
    </w:p>
    <w:p w14:paraId="4504105F" w14:textId="77777777" w:rsidR="005A56D7" w:rsidRPr="005A56D7" w:rsidRDefault="005A56D7" w:rsidP="005A56D7">
      <w:pPr>
        <w:ind w:left="2835" w:hanging="2835"/>
        <w:rPr>
          <w:rFonts w:ascii="Times New Roman" w:hAnsi="Times New Roman"/>
          <w:szCs w:val="24"/>
        </w:rPr>
      </w:pPr>
      <w:r w:rsidRPr="005A56D7">
        <w:rPr>
          <w:rFonts w:ascii="Times New Roman" w:hAnsi="Times New Roman"/>
          <w:szCs w:val="24"/>
        </w:rPr>
        <w:t xml:space="preserve">A39, </w:t>
      </w:r>
      <w:proofErr w:type="spellStart"/>
      <w:r w:rsidRPr="005A56D7">
        <w:rPr>
          <w:rFonts w:ascii="Times New Roman" w:hAnsi="Times New Roman"/>
          <w:szCs w:val="24"/>
        </w:rPr>
        <w:t>Hallatrow</w:t>
      </w:r>
      <w:proofErr w:type="spellEnd"/>
      <w:r w:rsidRPr="005A56D7">
        <w:rPr>
          <w:rFonts w:ascii="Times New Roman" w:hAnsi="Times New Roman"/>
          <w:szCs w:val="24"/>
        </w:rPr>
        <w:t xml:space="preserve"> Hill</w:t>
      </w:r>
    </w:p>
    <w:p w14:paraId="47F4F2A4" w14:textId="77777777" w:rsidR="005A56D7" w:rsidRPr="005A56D7" w:rsidRDefault="005A56D7" w:rsidP="005A56D7">
      <w:pPr>
        <w:ind w:left="2835" w:hanging="2835"/>
        <w:rPr>
          <w:rFonts w:ascii="Times New Roman" w:hAnsi="Times New Roman"/>
          <w:szCs w:val="24"/>
        </w:rPr>
      </w:pPr>
      <w:r w:rsidRPr="005A56D7">
        <w:rPr>
          <w:rFonts w:ascii="Times New Roman" w:hAnsi="Times New Roman"/>
          <w:szCs w:val="24"/>
        </w:rPr>
        <w:t xml:space="preserve">                                               From a point 79 meters </w:t>
      </w:r>
      <w:proofErr w:type="gramStart"/>
      <w:r w:rsidRPr="005A56D7">
        <w:rPr>
          <w:rFonts w:ascii="Times New Roman" w:hAnsi="Times New Roman"/>
          <w:szCs w:val="24"/>
        </w:rPr>
        <w:t>south west</w:t>
      </w:r>
      <w:proofErr w:type="gramEnd"/>
      <w:r w:rsidRPr="005A56D7">
        <w:rPr>
          <w:rFonts w:ascii="Times New Roman" w:hAnsi="Times New Roman"/>
          <w:szCs w:val="24"/>
        </w:rPr>
        <w:t xml:space="preserve"> of its junction with Highbury Road in a North Easterly direction for a distance of 693 meters.</w:t>
      </w:r>
    </w:p>
    <w:p w14:paraId="1B0D4729" w14:textId="77777777" w:rsidR="005A56D7" w:rsidRPr="005A56D7" w:rsidRDefault="005A56D7" w:rsidP="005A56D7">
      <w:pPr>
        <w:ind w:left="2835" w:hanging="2835"/>
        <w:rPr>
          <w:rFonts w:ascii="Times New Roman" w:hAnsi="Times New Roman"/>
          <w:szCs w:val="24"/>
        </w:rPr>
      </w:pPr>
    </w:p>
    <w:p w14:paraId="676FB19B" w14:textId="77777777" w:rsidR="005A56D7" w:rsidRPr="005A56D7" w:rsidRDefault="005A56D7" w:rsidP="005A56D7">
      <w:pPr>
        <w:ind w:left="2835" w:hanging="2835"/>
        <w:jc w:val="center"/>
        <w:rPr>
          <w:rFonts w:ascii="Times New Roman" w:hAnsi="Times New Roman"/>
          <w:szCs w:val="24"/>
        </w:rPr>
      </w:pPr>
    </w:p>
    <w:p w14:paraId="42FD6C9D" w14:textId="77777777" w:rsidR="005A56D7" w:rsidRPr="005A56D7" w:rsidRDefault="005A56D7" w:rsidP="005A56D7">
      <w:pPr>
        <w:ind w:left="2835" w:hanging="2835"/>
        <w:jc w:val="center"/>
        <w:rPr>
          <w:rFonts w:ascii="Times New Roman" w:hAnsi="Times New Roman"/>
          <w:szCs w:val="24"/>
          <w:u w:val="single"/>
        </w:rPr>
      </w:pPr>
      <w:r w:rsidRPr="005A56D7">
        <w:rPr>
          <w:rFonts w:ascii="Times New Roman" w:hAnsi="Times New Roman"/>
          <w:szCs w:val="24"/>
          <w:u w:val="single"/>
        </w:rPr>
        <w:t>High Littleton</w:t>
      </w:r>
    </w:p>
    <w:p w14:paraId="0F3C8CB1" w14:textId="77777777" w:rsidR="005A56D7" w:rsidRPr="005A56D7" w:rsidRDefault="005A56D7" w:rsidP="005A56D7">
      <w:pPr>
        <w:ind w:left="2835" w:hanging="2835"/>
        <w:rPr>
          <w:rFonts w:ascii="Times New Roman" w:hAnsi="Times New Roman"/>
          <w:szCs w:val="24"/>
        </w:rPr>
      </w:pPr>
    </w:p>
    <w:p w14:paraId="20EE2AFC" w14:textId="77777777" w:rsidR="005A56D7" w:rsidRPr="005A56D7" w:rsidRDefault="005A56D7" w:rsidP="005A56D7">
      <w:pPr>
        <w:ind w:left="2835" w:hanging="2835"/>
        <w:rPr>
          <w:rFonts w:ascii="Times New Roman" w:hAnsi="Times New Roman"/>
          <w:szCs w:val="24"/>
        </w:rPr>
      </w:pPr>
      <w:proofErr w:type="spellStart"/>
      <w:r w:rsidRPr="005A56D7">
        <w:rPr>
          <w:rFonts w:ascii="Times New Roman" w:hAnsi="Times New Roman"/>
          <w:szCs w:val="24"/>
        </w:rPr>
        <w:t>Langfords</w:t>
      </w:r>
      <w:proofErr w:type="spellEnd"/>
      <w:r w:rsidRPr="005A56D7">
        <w:rPr>
          <w:rFonts w:ascii="Times New Roman" w:hAnsi="Times New Roman"/>
          <w:szCs w:val="24"/>
        </w:rPr>
        <w:t xml:space="preserve"> Lane</w:t>
      </w:r>
    </w:p>
    <w:p w14:paraId="6BF3C05D" w14:textId="304C1AD6" w:rsidR="005A56D7" w:rsidRPr="005A56D7" w:rsidRDefault="005A56D7" w:rsidP="005A56D7">
      <w:pPr>
        <w:ind w:left="2835" w:hanging="2835"/>
        <w:rPr>
          <w:rFonts w:ascii="Times New Roman" w:hAnsi="Times New Roman"/>
          <w:szCs w:val="24"/>
        </w:rPr>
      </w:pPr>
      <w:r w:rsidRPr="005A56D7">
        <w:rPr>
          <w:rFonts w:ascii="Times New Roman" w:hAnsi="Times New Roman"/>
          <w:szCs w:val="24"/>
        </w:rPr>
        <w:lastRenderedPageBreak/>
        <w:tab/>
        <w:t>From its</w:t>
      </w:r>
      <w:r w:rsidR="00483E35">
        <w:rPr>
          <w:rFonts w:ascii="Times New Roman" w:hAnsi="Times New Roman"/>
          <w:szCs w:val="24"/>
        </w:rPr>
        <w:t xml:space="preserve"> junction</w:t>
      </w:r>
      <w:r w:rsidRPr="005A56D7">
        <w:rPr>
          <w:rFonts w:ascii="Times New Roman" w:hAnsi="Times New Roman"/>
          <w:szCs w:val="24"/>
        </w:rPr>
        <w:t xml:space="preserve"> </w:t>
      </w:r>
      <w:r w:rsidR="00483E35">
        <w:rPr>
          <w:rFonts w:ascii="Times New Roman" w:hAnsi="Times New Roman"/>
          <w:szCs w:val="24"/>
        </w:rPr>
        <w:t xml:space="preserve">with the A39 </w:t>
      </w:r>
      <w:proofErr w:type="spellStart"/>
      <w:r w:rsidR="00483E35">
        <w:rPr>
          <w:rFonts w:ascii="Times New Roman" w:hAnsi="Times New Roman"/>
          <w:szCs w:val="24"/>
        </w:rPr>
        <w:t>Hallatrow</w:t>
      </w:r>
      <w:proofErr w:type="spellEnd"/>
      <w:r w:rsidR="00483E35">
        <w:rPr>
          <w:rFonts w:ascii="Times New Roman" w:hAnsi="Times New Roman"/>
          <w:szCs w:val="24"/>
        </w:rPr>
        <w:t xml:space="preserve"> Hill in a South Easterly direction for </w:t>
      </w:r>
      <w:proofErr w:type="gramStart"/>
      <w:r w:rsidR="00483E35">
        <w:rPr>
          <w:rFonts w:ascii="Times New Roman" w:hAnsi="Times New Roman"/>
          <w:szCs w:val="24"/>
        </w:rPr>
        <w:t>a distance of 693</w:t>
      </w:r>
      <w:proofErr w:type="gramEnd"/>
      <w:r w:rsidR="00483E35">
        <w:rPr>
          <w:rFonts w:ascii="Times New Roman" w:hAnsi="Times New Roman"/>
          <w:szCs w:val="24"/>
        </w:rPr>
        <w:t xml:space="preserve"> metres. </w:t>
      </w:r>
    </w:p>
    <w:bookmarkEnd w:id="1"/>
    <w:p w14:paraId="62039ADC" w14:textId="013C3EEA" w:rsidR="005A56D7" w:rsidRDefault="005A56D7" w:rsidP="00166018">
      <w:pPr>
        <w:pStyle w:val="ListParagraph"/>
        <w:ind w:left="0"/>
        <w:rPr>
          <w:rFonts w:ascii="Times New Roman" w:hAnsi="Times New Roman"/>
          <w:szCs w:val="24"/>
        </w:rPr>
      </w:pPr>
    </w:p>
    <w:p w14:paraId="118B26D1" w14:textId="77777777" w:rsidR="005A56D7" w:rsidRDefault="005A56D7" w:rsidP="004F45BD">
      <w:pPr>
        <w:pStyle w:val="ListParagraph"/>
        <w:rPr>
          <w:rFonts w:ascii="Times New Roman" w:hAnsi="Times New Roman"/>
          <w:szCs w:val="24"/>
        </w:rPr>
      </w:pPr>
    </w:p>
    <w:p w14:paraId="31699238" w14:textId="77777777" w:rsidR="005A56D7" w:rsidRDefault="005A56D7" w:rsidP="004F45BD">
      <w:pPr>
        <w:pStyle w:val="ListParagraph"/>
        <w:rPr>
          <w:rFonts w:ascii="Times New Roman" w:hAnsi="Times New Roman"/>
          <w:szCs w:val="24"/>
        </w:rPr>
      </w:pPr>
    </w:p>
    <w:p w14:paraId="1F50C122" w14:textId="38946EC0" w:rsidR="004F45BD" w:rsidRDefault="004F45BD" w:rsidP="004F45BD">
      <w:pPr>
        <w:pStyle w:val="ListParagraph"/>
        <w:rPr>
          <w:rFonts w:ascii="Times New Roman" w:hAnsi="Times New Roman"/>
          <w:szCs w:val="24"/>
        </w:rPr>
      </w:pPr>
      <w:r>
        <w:rPr>
          <w:rFonts w:ascii="Times New Roman" w:hAnsi="Times New Roman"/>
          <w:szCs w:val="24"/>
        </w:rPr>
        <w:t>To:</w:t>
      </w:r>
    </w:p>
    <w:p w14:paraId="591CA7D8" w14:textId="156538A4" w:rsidR="004F45BD" w:rsidRDefault="004F45BD" w:rsidP="004F45BD">
      <w:pPr>
        <w:pStyle w:val="ListParagraph"/>
        <w:rPr>
          <w:rFonts w:ascii="Times New Roman" w:hAnsi="Times New Roman"/>
          <w:szCs w:val="24"/>
        </w:rPr>
      </w:pPr>
    </w:p>
    <w:p w14:paraId="0BD880B1" w14:textId="77777777" w:rsidR="00483E35" w:rsidRPr="005A56D7" w:rsidRDefault="00483E35" w:rsidP="00483E3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r w:rsidRPr="005A56D7">
        <w:rPr>
          <w:rFonts w:ascii="Times New Roman" w:hAnsi="Times New Roman"/>
          <w:b/>
          <w:szCs w:val="24"/>
        </w:rPr>
        <w:t xml:space="preserve">SCHEDULE </w:t>
      </w:r>
    </w:p>
    <w:p w14:paraId="0BCDC086" w14:textId="77777777" w:rsidR="00483E35" w:rsidRPr="005A56D7" w:rsidRDefault="00483E35" w:rsidP="00483E3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r w:rsidRPr="005A56D7">
        <w:rPr>
          <w:rFonts w:ascii="Times New Roman" w:hAnsi="Times New Roman"/>
          <w:b/>
          <w:szCs w:val="24"/>
        </w:rPr>
        <w:t>30 M.P.H. Speed Limit</w:t>
      </w:r>
    </w:p>
    <w:p w14:paraId="6F5F8D53" w14:textId="77777777" w:rsidR="00483E35" w:rsidRPr="005A56D7" w:rsidRDefault="00483E35" w:rsidP="00483E35">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FBD8F48" w14:textId="77777777" w:rsidR="00483E35" w:rsidRPr="005A56D7" w:rsidRDefault="00483E35" w:rsidP="00483E35">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5A56D7">
        <w:rPr>
          <w:rFonts w:ascii="Times New Roman" w:hAnsi="Times New Roman"/>
          <w:szCs w:val="24"/>
        </w:rPr>
        <w:tab/>
      </w:r>
      <w:r w:rsidRPr="005A56D7">
        <w:rPr>
          <w:rFonts w:ascii="Times New Roman" w:hAnsi="Times New Roman"/>
          <w:szCs w:val="24"/>
          <w:u w:val="single"/>
        </w:rPr>
        <w:t xml:space="preserve">Road </w:t>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rPr>
        <w:tab/>
      </w:r>
      <w:r w:rsidRPr="005A56D7">
        <w:rPr>
          <w:rFonts w:ascii="Times New Roman" w:hAnsi="Times New Roman"/>
          <w:szCs w:val="24"/>
          <w:u w:val="single"/>
        </w:rPr>
        <w:t xml:space="preserve">Restrictions </w:t>
      </w:r>
    </w:p>
    <w:p w14:paraId="662E86CF" w14:textId="77777777" w:rsidR="00483E35" w:rsidRPr="005A56D7" w:rsidRDefault="00483E35" w:rsidP="00483E35">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21F6A23F" w14:textId="77777777" w:rsidR="00483E35" w:rsidRPr="005A56D7" w:rsidRDefault="00483E35" w:rsidP="00483E35">
      <w:pPr>
        <w:ind w:left="2835" w:hanging="2835"/>
        <w:jc w:val="center"/>
        <w:rPr>
          <w:rFonts w:ascii="Times New Roman" w:hAnsi="Times New Roman"/>
          <w:szCs w:val="24"/>
          <w:u w:val="single"/>
        </w:rPr>
      </w:pPr>
      <w:proofErr w:type="spellStart"/>
      <w:r w:rsidRPr="005A56D7">
        <w:rPr>
          <w:rFonts w:ascii="Times New Roman" w:hAnsi="Times New Roman"/>
          <w:szCs w:val="24"/>
          <w:u w:val="single"/>
        </w:rPr>
        <w:t>Hallatrow</w:t>
      </w:r>
      <w:proofErr w:type="spellEnd"/>
    </w:p>
    <w:p w14:paraId="0DBB05B5" w14:textId="77777777" w:rsidR="00483E35" w:rsidRPr="005A56D7" w:rsidRDefault="00483E35" w:rsidP="00483E35">
      <w:pPr>
        <w:ind w:left="2835" w:hanging="2835"/>
        <w:rPr>
          <w:rFonts w:ascii="Times New Roman" w:hAnsi="Times New Roman"/>
          <w:szCs w:val="24"/>
        </w:rPr>
      </w:pPr>
    </w:p>
    <w:p w14:paraId="5AD6BAC8" w14:textId="77777777" w:rsidR="00483E35" w:rsidRPr="005A56D7" w:rsidRDefault="00483E35" w:rsidP="00483E35">
      <w:pPr>
        <w:ind w:left="2835" w:hanging="2835"/>
        <w:rPr>
          <w:rFonts w:ascii="Times New Roman" w:hAnsi="Times New Roman"/>
          <w:szCs w:val="24"/>
        </w:rPr>
      </w:pPr>
      <w:r w:rsidRPr="005A56D7">
        <w:rPr>
          <w:rFonts w:ascii="Times New Roman" w:hAnsi="Times New Roman"/>
          <w:szCs w:val="24"/>
        </w:rPr>
        <w:t xml:space="preserve">A39, </w:t>
      </w:r>
      <w:proofErr w:type="spellStart"/>
      <w:r w:rsidRPr="005A56D7">
        <w:rPr>
          <w:rFonts w:ascii="Times New Roman" w:hAnsi="Times New Roman"/>
          <w:szCs w:val="24"/>
        </w:rPr>
        <w:t>Hallatrow</w:t>
      </w:r>
      <w:proofErr w:type="spellEnd"/>
      <w:r w:rsidRPr="005A56D7">
        <w:rPr>
          <w:rFonts w:ascii="Times New Roman" w:hAnsi="Times New Roman"/>
          <w:szCs w:val="24"/>
        </w:rPr>
        <w:t xml:space="preserve"> Hill</w:t>
      </w:r>
    </w:p>
    <w:p w14:paraId="7AC8762D" w14:textId="77777777" w:rsidR="00483E35" w:rsidRPr="005A56D7" w:rsidRDefault="00483E35" w:rsidP="00483E35">
      <w:pPr>
        <w:ind w:left="2835" w:hanging="2835"/>
        <w:rPr>
          <w:rFonts w:ascii="Times New Roman" w:hAnsi="Times New Roman"/>
          <w:szCs w:val="24"/>
        </w:rPr>
      </w:pPr>
      <w:r w:rsidRPr="005A56D7">
        <w:rPr>
          <w:rFonts w:ascii="Times New Roman" w:hAnsi="Times New Roman"/>
          <w:szCs w:val="24"/>
        </w:rPr>
        <w:t xml:space="preserve">                                               From a point 79 meters </w:t>
      </w:r>
      <w:proofErr w:type="gramStart"/>
      <w:r w:rsidRPr="005A56D7">
        <w:rPr>
          <w:rFonts w:ascii="Times New Roman" w:hAnsi="Times New Roman"/>
          <w:szCs w:val="24"/>
        </w:rPr>
        <w:t>south west</w:t>
      </w:r>
      <w:proofErr w:type="gramEnd"/>
      <w:r w:rsidRPr="005A56D7">
        <w:rPr>
          <w:rFonts w:ascii="Times New Roman" w:hAnsi="Times New Roman"/>
          <w:szCs w:val="24"/>
        </w:rPr>
        <w:t xml:space="preserve"> of its junction with Highbury Road in a North Easterly direction for a distance of 693 meters.</w:t>
      </w:r>
    </w:p>
    <w:p w14:paraId="776A8F49" w14:textId="77777777" w:rsidR="00483E35" w:rsidRPr="005A56D7" w:rsidRDefault="00483E35" w:rsidP="00483E35">
      <w:pPr>
        <w:ind w:left="2835" w:hanging="2835"/>
        <w:rPr>
          <w:rFonts w:ascii="Times New Roman" w:hAnsi="Times New Roman"/>
          <w:szCs w:val="24"/>
        </w:rPr>
      </w:pPr>
    </w:p>
    <w:p w14:paraId="3F356DFA" w14:textId="037C5A0D" w:rsidR="00E57DB1" w:rsidRDefault="00E57DB1" w:rsidP="00E57DB1">
      <w:pPr>
        <w:pStyle w:val="ListParagraph"/>
        <w:jc w:val="center"/>
        <w:rPr>
          <w:rFonts w:ascii="Times New Roman" w:hAnsi="Times New Roman"/>
          <w:szCs w:val="24"/>
        </w:rPr>
      </w:pPr>
      <w:r w:rsidRPr="00B752F6">
        <w:rPr>
          <w:rFonts w:ascii="Times New Roman" w:hAnsi="Times New Roman"/>
          <w:szCs w:val="24"/>
        </w:rPr>
        <w:t xml:space="preserve">(A39 </w:t>
      </w:r>
      <w:proofErr w:type="spellStart"/>
      <w:r w:rsidRPr="00B752F6">
        <w:rPr>
          <w:rFonts w:ascii="Times New Roman" w:hAnsi="Times New Roman"/>
          <w:szCs w:val="24"/>
        </w:rPr>
        <w:t>H</w:t>
      </w:r>
      <w:r>
        <w:rPr>
          <w:rFonts w:ascii="Times New Roman" w:hAnsi="Times New Roman"/>
          <w:szCs w:val="24"/>
        </w:rPr>
        <w:t>allatrow</w:t>
      </w:r>
      <w:proofErr w:type="spellEnd"/>
      <w:r w:rsidRPr="00B752F6">
        <w:rPr>
          <w:rFonts w:ascii="Times New Roman" w:hAnsi="Times New Roman"/>
          <w:szCs w:val="24"/>
        </w:rPr>
        <w:t xml:space="preserve"> H</w:t>
      </w:r>
      <w:r>
        <w:rPr>
          <w:rFonts w:ascii="Times New Roman" w:hAnsi="Times New Roman"/>
          <w:szCs w:val="24"/>
        </w:rPr>
        <w:t>ill</w:t>
      </w:r>
      <w:r w:rsidRPr="00B752F6">
        <w:rPr>
          <w:rFonts w:ascii="Times New Roman" w:hAnsi="Times New Roman"/>
          <w:szCs w:val="24"/>
        </w:rPr>
        <w:t xml:space="preserve">, </w:t>
      </w:r>
      <w:proofErr w:type="spellStart"/>
      <w:r w:rsidRPr="00B752F6">
        <w:rPr>
          <w:rFonts w:ascii="Times New Roman" w:hAnsi="Times New Roman"/>
          <w:szCs w:val="24"/>
        </w:rPr>
        <w:t>H</w:t>
      </w:r>
      <w:r>
        <w:rPr>
          <w:rFonts w:ascii="Times New Roman" w:hAnsi="Times New Roman"/>
          <w:szCs w:val="24"/>
        </w:rPr>
        <w:t>allatrow</w:t>
      </w:r>
      <w:proofErr w:type="spellEnd"/>
      <w:r w:rsidRPr="00B752F6">
        <w:rPr>
          <w:rFonts w:ascii="Times New Roman" w:hAnsi="Times New Roman"/>
          <w:szCs w:val="24"/>
        </w:rPr>
        <w:t xml:space="preserve"> &amp; </w:t>
      </w:r>
      <w:proofErr w:type="spellStart"/>
      <w:r w:rsidRPr="00B752F6">
        <w:rPr>
          <w:rFonts w:ascii="Times New Roman" w:hAnsi="Times New Roman"/>
          <w:szCs w:val="24"/>
        </w:rPr>
        <w:t>L</w:t>
      </w:r>
      <w:r>
        <w:rPr>
          <w:rFonts w:ascii="Times New Roman" w:hAnsi="Times New Roman"/>
          <w:szCs w:val="24"/>
        </w:rPr>
        <w:t>angfords</w:t>
      </w:r>
      <w:proofErr w:type="spellEnd"/>
      <w:r w:rsidRPr="00B752F6">
        <w:rPr>
          <w:rFonts w:ascii="Times New Roman" w:hAnsi="Times New Roman"/>
          <w:szCs w:val="24"/>
        </w:rPr>
        <w:t xml:space="preserve"> </w:t>
      </w:r>
      <w:r>
        <w:rPr>
          <w:rFonts w:ascii="Times New Roman" w:hAnsi="Times New Roman"/>
          <w:szCs w:val="24"/>
        </w:rPr>
        <w:t>Lane</w:t>
      </w:r>
      <w:r w:rsidRPr="00B752F6">
        <w:rPr>
          <w:rFonts w:ascii="Times New Roman" w:hAnsi="Times New Roman"/>
          <w:szCs w:val="24"/>
        </w:rPr>
        <w:t xml:space="preserve">, </w:t>
      </w:r>
      <w:r>
        <w:rPr>
          <w:rFonts w:ascii="Times New Roman" w:hAnsi="Times New Roman"/>
          <w:szCs w:val="24"/>
        </w:rPr>
        <w:t>High Littleton</w:t>
      </w:r>
      <w:r w:rsidRPr="00B752F6">
        <w:rPr>
          <w:rFonts w:ascii="Times New Roman" w:hAnsi="Times New Roman"/>
          <w:szCs w:val="24"/>
        </w:rPr>
        <w:t>)</w:t>
      </w:r>
      <w:r w:rsidR="00F00782">
        <w:rPr>
          <w:rFonts w:ascii="Times New Roman" w:hAnsi="Times New Roman"/>
          <w:szCs w:val="24"/>
        </w:rPr>
        <w:t xml:space="preserve"> (High Littleton)</w:t>
      </w:r>
      <w:r>
        <w:rPr>
          <w:rFonts w:ascii="Times New Roman" w:hAnsi="Times New Roman"/>
          <w:szCs w:val="24"/>
        </w:rPr>
        <w:t xml:space="preserve"> (20 M.P.H Speed Limit)</w:t>
      </w:r>
      <w:r w:rsidRPr="00B752F6">
        <w:rPr>
          <w:rFonts w:ascii="Times New Roman" w:hAnsi="Times New Roman"/>
          <w:szCs w:val="24"/>
        </w:rPr>
        <w:t xml:space="preserve"> (30 M.P.H. S</w:t>
      </w:r>
      <w:r>
        <w:rPr>
          <w:rFonts w:ascii="Times New Roman" w:hAnsi="Times New Roman"/>
          <w:szCs w:val="24"/>
        </w:rPr>
        <w:t>peed</w:t>
      </w:r>
      <w:r w:rsidRPr="00B752F6">
        <w:rPr>
          <w:rFonts w:ascii="Times New Roman" w:hAnsi="Times New Roman"/>
          <w:szCs w:val="24"/>
        </w:rPr>
        <w:t xml:space="preserve"> </w:t>
      </w:r>
      <w:r>
        <w:rPr>
          <w:rFonts w:ascii="Times New Roman" w:hAnsi="Times New Roman"/>
          <w:szCs w:val="24"/>
        </w:rPr>
        <w:t>Limit</w:t>
      </w:r>
      <w:r w:rsidRPr="00B752F6">
        <w:rPr>
          <w:rFonts w:ascii="Times New Roman" w:hAnsi="Times New Roman"/>
          <w:szCs w:val="24"/>
        </w:rPr>
        <w:t>)</w:t>
      </w:r>
      <w:r>
        <w:rPr>
          <w:rFonts w:ascii="Times New Roman" w:hAnsi="Times New Roman"/>
          <w:szCs w:val="24"/>
        </w:rPr>
        <w:t xml:space="preserve"> Order 2023 Variation No 1</w:t>
      </w:r>
      <w:r w:rsidRPr="00B752F6">
        <w:rPr>
          <w:rFonts w:ascii="Times New Roman" w:hAnsi="Times New Roman"/>
          <w:szCs w:val="24"/>
        </w:rPr>
        <w:t xml:space="preserve"> </w:t>
      </w:r>
    </w:p>
    <w:p w14:paraId="4E07D5EF" w14:textId="77777777" w:rsidR="00483E35" w:rsidRPr="005A56D7" w:rsidRDefault="00483E35" w:rsidP="00483E35">
      <w:pPr>
        <w:ind w:left="2835" w:hanging="2835"/>
        <w:jc w:val="center"/>
        <w:rPr>
          <w:rFonts w:ascii="Times New Roman" w:hAnsi="Times New Roman"/>
          <w:szCs w:val="24"/>
        </w:rPr>
      </w:pPr>
    </w:p>
    <w:p w14:paraId="673ABA40" w14:textId="3F277F0C" w:rsidR="00483E35" w:rsidRDefault="00F00782" w:rsidP="00483E35">
      <w:pPr>
        <w:pStyle w:val="ListParagraph"/>
        <w:jc w:val="center"/>
        <w:rPr>
          <w:rFonts w:ascii="Times New Roman" w:hAnsi="Times New Roman"/>
          <w:szCs w:val="24"/>
        </w:rPr>
      </w:pPr>
      <w:r>
        <w:rPr>
          <w:rFonts w:ascii="Times New Roman" w:hAnsi="Times New Roman"/>
          <w:szCs w:val="24"/>
        </w:rPr>
        <w:t>SCHEDULE 1</w:t>
      </w:r>
    </w:p>
    <w:p w14:paraId="6941C18E" w14:textId="21A56D8F" w:rsidR="00F00782" w:rsidRDefault="00F00782" w:rsidP="00483E35">
      <w:pPr>
        <w:pStyle w:val="ListParagraph"/>
        <w:jc w:val="center"/>
        <w:rPr>
          <w:rFonts w:ascii="Times New Roman" w:hAnsi="Times New Roman"/>
          <w:szCs w:val="24"/>
        </w:rPr>
      </w:pPr>
      <w:r>
        <w:rPr>
          <w:rFonts w:ascii="Times New Roman" w:hAnsi="Times New Roman"/>
          <w:szCs w:val="24"/>
        </w:rPr>
        <w:t>20 M.P.H.</w:t>
      </w:r>
    </w:p>
    <w:p w14:paraId="6268BFE5" w14:textId="3D0E629B" w:rsidR="00F00782" w:rsidRDefault="00F00782" w:rsidP="00483E35">
      <w:pPr>
        <w:pStyle w:val="ListParagraph"/>
        <w:jc w:val="center"/>
        <w:rPr>
          <w:rFonts w:ascii="Times New Roman" w:hAnsi="Times New Roman"/>
          <w:szCs w:val="24"/>
        </w:rPr>
      </w:pPr>
    </w:p>
    <w:tbl>
      <w:tblPr>
        <w:tblStyle w:val="TableGrid"/>
        <w:tblW w:w="0" w:type="auto"/>
        <w:jc w:val="center"/>
        <w:tblLook w:val="04A0" w:firstRow="1" w:lastRow="0" w:firstColumn="1" w:lastColumn="0" w:noHBand="0" w:noVBand="1"/>
      </w:tblPr>
      <w:tblGrid>
        <w:gridCol w:w="4261"/>
        <w:gridCol w:w="4261"/>
      </w:tblGrid>
      <w:tr w:rsidR="00F00782" w:rsidRPr="00917413" w14:paraId="25EAE34E" w14:textId="77777777" w:rsidTr="002440D9">
        <w:trPr>
          <w:jc w:val="center"/>
        </w:trPr>
        <w:tc>
          <w:tcPr>
            <w:tcW w:w="4261" w:type="dxa"/>
          </w:tcPr>
          <w:p w14:paraId="6E0542EB" w14:textId="4A7CDF38" w:rsidR="00F00782" w:rsidRPr="00917413" w:rsidRDefault="00F00782" w:rsidP="002440D9">
            <w:pPr>
              <w:jc w:val="both"/>
              <w:rPr>
                <w:rFonts w:ascii="Times New Roman" w:hAnsi="Times New Roman"/>
                <w:szCs w:val="24"/>
              </w:rPr>
            </w:pPr>
            <w:proofErr w:type="spellStart"/>
            <w:r w:rsidRPr="00917413">
              <w:rPr>
                <w:rFonts w:ascii="Times New Roman" w:hAnsi="Times New Roman"/>
                <w:szCs w:val="24"/>
              </w:rPr>
              <w:t>Rot</w:t>
            </w:r>
            <w:r>
              <w:rPr>
                <w:rFonts w:ascii="Times New Roman" w:hAnsi="Times New Roman"/>
                <w:szCs w:val="24"/>
              </w:rPr>
              <w:t>o</w:t>
            </w:r>
            <w:r w:rsidRPr="00917413">
              <w:rPr>
                <w:rFonts w:ascii="Times New Roman" w:hAnsi="Times New Roman"/>
                <w:szCs w:val="24"/>
              </w:rPr>
              <w:t>combe</w:t>
            </w:r>
            <w:proofErr w:type="spellEnd"/>
            <w:r w:rsidRPr="00917413">
              <w:rPr>
                <w:rFonts w:ascii="Times New Roman" w:hAnsi="Times New Roman"/>
                <w:szCs w:val="24"/>
              </w:rPr>
              <w:t xml:space="preserve"> Lane, High Littleton </w:t>
            </w:r>
          </w:p>
        </w:tc>
        <w:tc>
          <w:tcPr>
            <w:tcW w:w="4261" w:type="dxa"/>
          </w:tcPr>
          <w:p w14:paraId="5AE53338" w14:textId="77777777" w:rsidR="00F00782" w:rsidRPr="00917413" w:rsidRDefault="00F00782" w:rsidP="002440D9">
            <w:pPr>
              <w:jc w:val="both"/>
              <w:rPr>
                <w:rFonts w:ascii="Times New Roman" w:hAnsi="Times New Roman"/>
                <w:szCs w:val="24"/>
              </w:rPr>
            </w:pPr>
            <w:r w:rsidRPr="00917413">
              <w:rPr>
                <w:rFonts w:ascii="Times New Roman" w:hAnsi="Times New Roman"/>
                <w:szCs w:val="24"/>
              </w:rPr>
              <w:t>From its junction with the A39 New Road to a point 446 metres in a generally north easterly direction.</w:t>
            </w:r>
          </w:p>
        </w:tc>
      </w:tr>
      <w:tr w:rsidR="00F00782" w:rsidRPr="00917413" w14:paraId="6562BF07" w14:textId="77777777" w:rsidTr="002440D9">
        <w:trPr>
          <w:jc w:val="center"/>
        </w:trPr>
        <w:tc>
          <w:tcPr>
            <w:tcW w:w="4261" w:type="dxa"/>
          </w:tcPr>
          <w:p w14:paraId="3F1EF9C2" w14:textId="02C53D06" w:rsidR="00F00782" w:rsidRPr="00917413" w:rsidRDefault="00F00782" w:rsidP="002440D9">
            <w:pPr>
              <w:jc w:val="both"/>
              <w:rPr>
                <w:rFonts w:ascii="Times New Roman" w:hAnsi="Times New Roman"/>
                <w:szCs w:val="24"/>
              </w:rPr>
            </w:pPr>
            <w:proofErr w:type="spellStart"/>
            <w:r w:rsidRPr="00917413">
              <w:rPr>
                <w:rFonts w:ascii="Times New Roman" w:hAnsi="Times New Roman"/>
                <w:szCs w:val="24"/>
              </w:rPr>
              <w:t>Rot</w:t>
            </w:r>
            <w:r>
              <w:rPr>
                <w:rFonts w:ascii="Times New Roman" w:hAnsi="Times New Roman"/>
                <w:szCs w:val="24"/>
              </w:rPr>
              <w:t>o</w:t>
            </w:r>
            <w:r w:rsidRPr="00917413">
              <w:rPr>
                <w:rFonts w:ascii="Times New Roman" w:hAnsi="Times New Roman"/>
                <w:szCs w:val="24"/>
              </w:rPr>
              <w:t>combe</w:t>
            </w:r>
            <w:proofErr w:type="spellEnd"/>
            <w:r w:rsidRPr="00917413">
              <w:rPr>
                <w:rFonts w:ascii="Times New Roman" w:hAnsi="Times New Roman"/>
                <w:szCs w:val="24"/>
              </w:rPr>
              <w:t xml:space="preserve"> Vale, High Littleton</w:t>
            </w:r>
          </w:p>
        </w:tc>
        <w:tc>
          <w:tcPr>
            <w:tcW w:w="4261" w:type="dxa"/>
          </w:tcPr>
          <w:p w14:paraId="226059D3" w14:textId="77777777" w:rsidR="00F00782" w:rsidRPr="00917413" w:rsidRDefault="00F00782" w:rsidP="002440D9">
            <w:pPr>
              <w:jc w:val="both"/>
              <w:rPr>
                <w:rFonts w:ascii="Times New Roman" w:hAnsi="Times New Roman"/>
                <w:szCs w:val="24"/>
              </w:rPr>
            </w:pPr>
            <w:r w:rsidRPr="00917413">
              <w:rPr>
                <w:rFonts w:ascii="Times New Roman" w:hAnsi="Times New Roman"/>
                <w:szCs w:val="24"/>
              </w:rPr>
              <w:t>For its entire length.</w:t>
            </w:r>
          </w:p>
        </w:tc>
      </w:tr>
    </w:tbl>
    <w:p w14:paraId="6BE999FD" w14:textId="69804866" w:rsidR="00F00782" w:rsidRDefault="00F00782" w:rsidP="00F00782">
      <w:pPr>
        <w:pStyle w:val="ListParagraph"/>
        <w:rPr>
          <w:rFonts w:ascii="Times New Roman" w:hAnsi="Times New Roman"/>
          <w:szCs w:val="24"/>
        </w:rPr>
      </w:pPr>
    </w:p>
    <w:p w14:paraId="79666FE8" w14:textId="0A175B18" w:rsidR="00F00782" w:rsidRDefault="00F00782" w:rsidP="00F00782">
      <w:pPr>
        <w:pStyle w:val="ListParagraph"/>
        <w:rPr>
          <w:rFonts w:ascii="Times New Roman" w:hAnsi="Times New Roman"/>
          <w:szCs w:val="24"/>
        </w:rPr>
      </w:pPr>
      <w:r>
        <w:rPr>
          <w:rFonts w:ascii="Times New Roman" w:hAnsi="Times New Roman"/>
          <w:szCs w:val="24"/>
        </w:rPr>
        <w:t>To:</w:t>
      </w:r>
    </w:p>
    <w:p w14:paraId="3D0E50B4" w14:textId="0F218931" w:rsidR="00F00782" w:rsidRDefault="00F00782" w:rsidP="00F00782">
      <w:pPr>
        <w:pStyle w:val="ListParagraph"/>
        <w:rPr>
          <w:rFonts w:ascii="Times New Roman" w:hAnsi="Times New Roman"/>
          <w:szCs w:val="24"/>
        </w:rPr>
      </w:pPr>
    </w:p>
    <w:tbl>
      <w:tblPr>
        <w:tblStyle w:val="TableGrid"/>
        <w:tblW w:w="0" w:type="auto"/>
        <w:jc w:val="center"/>
        <w:tblLook w:val="04A0" w:firstRow="1" w:lastRow="0" w:firstColumn="1" w:lastColumn="0" w:noHBand="0" w:noVBand="1"/>
      </w:tblPr>
      <w:tblGrid>
        <w:gridCol w:w="4261"/>
        <w:gridCol w:w="4261"/>
      </w:tblGrid>
      <w:tr w:rsidR="00F00782" w:rsidRPr="00917413" w14:paraId="5A2E7E04" w14:textId="77777777" w:rsidTr="002440D9">
        <w:trPr>
          <w:jc w:val="center"/>
        </w:trPr>
        <w:tc>
          <w:tcPr>
            <w:tcW w:w="4261" w:type="dxa"/>
          </w:tcPr>
          <w:p w14:paraId="6EBFA36D" w14:textId="77777777" w:rsidR="00F00782" w:rsidRPr="00917413" w:rsidRDefault="00F00782" w:rsidP="002440D9">
            <w:pPr>
              <w:jc w:val="both"/>
              <w:rPr>
                <w:rFonts w:ascii="Times New Roman" w:hAnsi="Times New Roman"/>
                <w:szCs w:val="24"/>
              </w:rPr>
            </w:pPr>
            <w:proofErr w:type="spellStart"/>
            <w:r w:rsidRPr="00917413">
              <w:rPr>
                <w:rFonts w:ascii="Times New Roman" w:hAnsi="Times New Roman"/>
                <w:szCs w:val="24"/>
              </w:rPr>
              <w:t>Rotcombe</w:t>
            </w:r>
            <w:proofErr w:type="spellEnd"/>
            <w:r w:rsidRPr="00917413">
              <w:rPr>
                <w:rFonts w:ascii="Times New Roman" w:hAnsi="Times New Roman"/>
                <w:szCs w:val="24"/>
              </w:rPr>
              <w:t xml:space="preserve"> Lane, High Littleton </w:t>
            </w:r>
          </w:p>
        </w:tc>
        <w:tc>
          <w:tcPr>
            <w:tcW w:w="4261" w:type="dxa"/>
          </w:tcPr>
          <w:p w14:paraId="48ED7F03" w14:textId="77777777" w:rsidR="00F00782" w:rsidRPr="00917413" w:rsidRDefault="00F00782" w:rsidP="002440D9">
            <w:pPr>
              <w:jc w:val="both"/>
              <w:rPr>
                <w:rFonts w:ascii="Times New Roman" w:hAnsi="Times New Roman"/>
                <w:szCs w:val="24"/>
              </w:rPr>
            </w:pPr>
            <w:r w:rsidRPr="00917413">
              <w:rPr>
                <w:rFonts w:ascii="Times New Roman" w:hAnsi="Times New Roman"/>
                <w:szCs w:val="24"/>
              </w:rPr>
              <w:t>From its junction with the A39 New Road to a point 446 metres in a generally north easterly direction.</w:t>
            </w:r>
          </w:p>
        </w:tc>
      </w:tr>
      <w:tr w:rsidR="00F00782" w:rsidRPr="00917413" w14:paraId="35BC415F" w14:textId="77777777" w:rsidTr="002440D9">
        <w:trPr>
          <w:jc w:val="center"/>
        </w:trPr>
        <w:tc>
          <w:tcPr>
            <w:tcW w:w="4261" w:type="dxa"/>
          </w:tcPr>
          <w:p w14:paraId="44A536D2" w14:textId="77777777" w:rsidR="00F00782" w:rsidRPr="00917413" w:rsidRDefault="00F00782" w:rsidP="002440D9">
            <w:pPr>
              <w:jc w:val="both"/>
              <w:rPr>
                <w:rFonts w:ascii="Times New Roman" w:hAnsi="Times New Roman"/>
                <w:szCs w:val="24"/>
              </w:rPr>
            </w:pPr>
            <w:proofErr w:type="spellStart"/>
            <w:r w:rsidRPr="00917413">
              <w:rPr>
                <w:rFonts w:ascii="Times New Roman" w:hAnsi="Times New Roman"/>
                <w:szCs w:val="24"/>
              </w:rPr>
              <w:t>Rotcombe</w:t>
            </w:r>
            <w:proofErr w:type="spellEnd"/>
            <w:r w:rsidRPr="00917413">
              <w:rPr>
                <w:rFonts w:ascii="Times New Roman" w:hAnsi="Times New Roman"/>
                <w:szCs w:val="24"/>
              </w:rPr>
              <w:t xml:space="preserve"> Vale, High Littleton</w:t>
            </w:r>
          </w:p>
        </w:tc>
        <w:tc>
          <w:tcPr>
            <w:tcW w:w="4261" w:type="dxa"/>
          </w:tcPr>
          <w:p w14:paraId="1134E830" w14:textId="77777777" w:rsidR="00F00782" w:rsidRPr="00917413" w:rsidRDefault="00F00782" w:rsidP="002440D9">
            <w:pPr>
              <w:jc w:val="both"/>
              <w:rPr>
                <w:rFonts w:ascii="Times New Roman" w:hAnsi="Times New Roman"/>
                <w:szCs w:val="24"/>
              </w:rPr>
            </w:pPr>
            <w:r w:rsidRPr="00917413">
              <w:rPr>
                <w:rFonts w:ascii="Times New Roman" w:hAnsi="Times New Roman"/>
                <w:szCs w:val="24"/>
              </w:rPr>
              <w:t>For its entire length.</w:t>
            </w:r>
          </w:p>
        </w:tc>
      </w:tr>
    </w:tbl>
    <w:p w14:paraId="1498D826" w14:textId="77777777" w:rsidR="00F00782" w:rsidRDefault="00F00782" w:rsidP="00F00782">
      <w:pPr>
        <w:pStyle w:val="ListParagraph"/>
        <w:rPr>
          <w:rFonts w:ascii="Times New Roman" w:hAnsi="Times New Roman"/>
          <w:szCs w:val="24"/>
        </w:rPr>
      </w:pPr>
    </w:p>
    <w:p w14:paraId="7538EB78" w14:textId="6760EC15" w:rsidR="005C7477" w:rsidRDefault="005C7477" w:rsidP="00483E35">
      <w:pPr>
        <w:pStyle w:val="ListParagraph"/>
        <w:jc w:val="center"/>
        <w:rPr>
          <w:rFonts w:ascii="Times New Roman" w:hAnsi="Times New Roman"/>
          <w:szCs w:val="24"/>
        </w:rPr>
      </w:pPr>
    </w:p>
    <w:p w14:paraId="00130415" w14:textId="77777777" w:rsidR="00BC6B98" w:rsidRPr="00BC6B98" w:rsidRDefault="00BC6B98" w:rsidP="00BC6B98">
      <w:pPr>
        <w:tabs>
          <w:tab w:val="left" w:pos="0"/>
          <w:tab w:val="left" w:pos="5720"/>
          <w:tab w:val="num" w:pos="6840"/>
        </w:tabs>
        <w:jc w:val="center"/>
        <w:rPr>
          <w:rFonts w:ascii="Times New Roman" w:hAnsi="Times New Roman"/>
          <w:szCs w:val="24"/>
        </w:rPr>
      </w:pPr>
    </w:p>
    <w:p w14:paraId="68455FEC" w14:textId="52733871" w:rsidR="00C24A2E" w:rsidRPr="00CF7BF8" w:rsidRDefault="00C24A2E" w:rsidP="00166018">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F00782">
        <w:rPr>
          <w:rFonts w:ascii="Times New Roman" w:hAnsi="Times New Roman"/>
          <w:szCs w:val="24"/>
        </w:rPr>
        <w:t>22</w:t>
      </w:r>
      <w:r w:rsidR="00F00782">
        <w:rPr>
          <w:rFonts w:ascii="Times New Roman" w:hAnsi="Times New Roman"/>
          <w:szCs w:val="24"/>
          <w:vertAlign w:val="superscript"/>
        </w:rPr>
        <w:t>nd</w:t>
      </w:r>
      <w:r w:rsidR="00C53617">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C53617">
        <w:rPr>
          <w:rFonts w:ascii="Times New Roman" w:hAnsi="Times New Roman"/>
          <w:szCs w:val="24"/>
        </w:rPr>
        <w:t>February</w:t>
      </w:r>
      <w:r w:rsidR="00E53615">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C53617">
        <w:rPr>
          <w:rFonts w:ascii="Times New Roman" w:hAnsi="Times New Roman"/>
          <w:szCs w:val="24"/>
        </w:rPr>
        <w:t>4</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0CF2DB6"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054C43A9"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5D1B79A5"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4E38B917"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6DBBA1EB"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5787F107"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230555CA"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AD781B2" w14:textId="77777777" w:rsidR="00EB31D2" w:rsidRDefault="00EB31D2"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p>
    <w:p w14:paraId="3CB2FAB5" w14:textId="3F4AFCF8"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jc w:val="center"/>
        <w:tblLook w:val="04A0" w:firstRow="1" w:lastRow="0" w:firstColumn="1" w:lastColumn="0" w:noHBand="0" w:noVBand="1"/>
      </w:tblPr>
      <w:tblGrid>
        <w:gridCol w:w="4261"/>
        <w:gridCol w:w="4261"/>
      </w:tblGrid>
      <w:tr w:rsidR="00917413" w:rsidRPr="00917413" w14:paraId="24411B2A" w14:textId="77777777" w:rsidTr="00166018">
        <w:trPr>
          <w:jc w:val="center"/>
        </w:trPr>
        <w:tc>
          <w:tcPr>
            <w:tcW w:w="4261" w:type="dxa"/>
          </w:tcPr>
          <w:p w14:paraId="1038F49B" w14:textId="77777777" w:rsidR="00917413" w:rsidRPr="00917413" w:rsidRDefault="00917413" w:rsidP="00917413">
            <w:pPr>
              <w:jc w:val="both"/>
              <w:rPr>
                <w:rFonts w:ascii="Times New Roman" w:hAnsi="Times New Roman"/>
                <w:szCs w:val="24"/>
              </w:rPr>
            </w:pPr>
            <w:bookmarkStart w:id="2" w:name="_Hlk138769985"/>
            <w:r w:rsidRPr="00917413">
              <w:rPr>
                <w:rFonts w:ascii="Times New Roman" w:hAnsi="Times New Roman"/>
                <w:szCs w:val="24"/>
              </w:rPr>
              <w:t>Location</w:t>
            </w:r>
          </w:p>
        </w:tc>
        <w:tc>
          <w:tcPr>
            <w:tcW w:w="4261" w:type="dxa"/>
          </w:tcPr>
          <w:p w14:paraId="740CA5CA"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Description</w:t>
            </w:r>
          </w:p>
        </w:tc>
      </w:tr>
      <w:tr w:rsidR="00917413" w:rsidRPr="00917413" w14:paraId="3AE63C35" w14:textId="77777777" w:rsidTr="00166018">
        <w:trPr>
          <w:jc w:val="center"/>
        </w:trPr>
        <w:tc>
          <w:tcPr>
            <w:tcW w:w="4261" w:type="dxa"/>
          </w:tcPr>
          <w:p w14:paraId="70BBD992"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A39 New Road, High Littleton </w:t>
            </w:r>
          </w:p>
        </w:tc>
        <w:tc>
          <w:tcPr>
            <w:tcW w:w="4261" w:type="dxa"/>
          </w:tcPr>
          <w:p w14:paraId="7196A288"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Starting from a point 220 metres north of its junction with </w:t>
            </w:r>
            <w:proofErr w:type="spellStart"/>
            <w:r w:rsidRPr="00917413">
              <w:rPr>
                <w:rFonts w:ascii="Times New Roman" w:hAnsi="Times New Roman"/>
                <w:szCs w:val="24"/>
              </w:rPr>
              <w:t>Scumbrum</w:t>
            </w:r>
            <w:proofErr w:type="spellEnd"/>
            <w:r w:rsidRPr="00917413">
              <w:rPr>
                <w:rFonts w:ascii="Times New Roman" w:hAnsi="Times New Roman"/>
                <w:szCs w:val="24"/>
              </w:rPr>
              <w:t xml:space="preserve"> Lane to a point 1045 metres in a generally southerly direction. </w:t>
            </w:r>
          </w:p>
        </w:tc>
      </w:tr>
      <w:tr w:rsidR="00917413" w:rsidRPr="00917413" w14:paraId="557B3129" w14:textId="77777777" w:rsidTr="00166018">
        <w:trPr>
          <w:jc w:val="center"/>
        </w:trPr>
        <w:tc>
          <w:tcPr>
            <w:tcW w:w="4261" w:type="dxa"/>
          </w:tcPr>
          <w:p w14:paraId="2DA0A063"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Scrumbrum</w:t>
            </w:r>
            <w:proofErr w:type="spellEnd"/>
            <w:r w:rsidRPr="00917413">
              <w:rPr>
                <w:rFonts w:ascii="Times New Roman" w:hAnsi="Times New Roman"/>
                <w:szCs w:val="24"/>
              </w:rPr>
              <w:t xml:space="preserve"> Lane, High Littleton </w:t>
            </w:r>
          </w:p>
        </w:tc>
        <w:tc>
          <w:tcPr>
            <w:tcW w:w="4261" w:type="dxa"/>
          </w:tcPr>
          <w:p w14:paraId="0635B55C"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From its junction with the A39 New Road to a point 262 metres in a northerly direction.</w:t>
            </w:r>
          </w:p>
        </w:tc>
      </w:tr>
      <w:tr w:rsidR="00917413" w:rsidRPr="00917413" w14:paraId="65D5DEB2" w14:textId="77777777" w:rsidTr="00166018">
        <w:trPr>
          <w:jc w:val="center"/>
        </w:trPr>
        <w:tc>
          <w:tcPr>
            <w:tcW w:w="4261" w:type="dxa"/>
          </w:tcPr>
          <w:p w14:paraId="7219C836"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Scobell Rise, High Littleton </w:t>
            </w:r>
          </w:p>
        </w:tc>
        <w:tc>
          <w:tcPr>
            <w:tcW w:w="4261" w:type="dxa"/>
          </w:tcPr>
          <w:p w14:paraId="6222A30C"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For its entire length.</w:t>
            </w:r>
          </w:p>
        </w:tc>
      </w:tr>
      <w:tr w:rsidR="00917413" w:rsidRPr="00917413" w14:paraId="5F29A9A6" w14:textId="77777777" w:rsidTr="00166018">
        <w:trPr>
          <w:jc w:val="center"/>
        </w:trPr>
        <w:tc>
          <w:tcPr>
            <w:tcW w:w="4261" w:type="dxa"/>
          </w:tcPr>
          <w:p w14:paraId="58CD3C9D"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Greyfield</w:t>
            </w:r>
            <w:proofErr w:type="spellEnd"/>
            <w:r w:rsidRPr="00917413">
              <w:rPr>
                <w:rFonts w:ascii="Times New Roman" w:hAnsi="Times New Roman"/>
                <w:szCs w:val="24"/>
              </w:rPr>
              <w:t xml:space="preserve"> Road, High Littleton </w:t>
            </w:r>
          </w:p>
        </w:tc>
        <w:tc>
          <w:tcPr>
            <w:tcW w:w="4261" w:type="dxa"/>
          </w:tcPr>
          <w:p w14:paraId="549B26BB"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For its entire length. </w:t>
            </w:r>
          </w:p>
        </w:tc>
      </w:tr>
      <w:tr w:rsidR="00917413" w:rsidRPr="00917413" w14:paraId="0E8D1552" w14:textId="77777777" w:rsidTr="00166018">
        <w:trPr>
          <w:jc w:val="center"/>
        </w:trPr>
        <w:tc>
          <w:tcPr>
            <w:tcW w:w="4261" w:type="dxa"/>
          </w:tcPr>
          <w:p w14:paraId="5C5E3DB7"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Gores Park, High Littleton </w:t>
            </w:r>
          </w:p>
        </w:tc>
        <w:tc>
          <w:tcPr>
            <w:tcW w:w="4261" w:type="dxa"/>
          </w:tcPr>
          <w:p w14:paraId="26726B5A"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For its entire length.</w:t>
            </w:r>
          </w:p>
        </w:tc>
      </w:tr>
      <w:tr w:rsidR="00917413" w:rsidRPr="00917413" w14:paraId="727E9815" w14:textId="77777777" w:rsidTr="00166018">
        <w:trPr>
          <w:jc w:val="center"/>
        </w:trPr>
        <w:tc>
          <w:tcPr>
            <w:tcW w:w="4261" w:type="dxa"/>
          </w:tcPr>
          <w:p w14:paraId="5577920D" w14:textId="27699B48" w:rsidR="00917413" w:rsidRPr="00917413" w:rsidRDefault="00917413" w:rsidP="00917413">
            <w:pPr>
              <w:jc w:val="both"/>
              <w:rPr>
                <w:rFonts w:ascii="Times New Roman" w:hAnsi="Times New Roman"/>
                <w:szCs w:val="24"/>
              </w:rPr>
            </w:pPr>
            <w:bookmarkStart w:id="3" w:name="_Hlk157162262"/>
            <w:proofErr w:type="spellStart"/>
            <w:r w:rsidRPr="00917413">
              <w:rPr>
                <w:rFonts w:ascii="Times New Roman" w:hAnsi="Times New Roman"/>
                <w:szCs w:val="24"/>
              </w:rPr>
              <w:t>Rotcombe</w:t>
            </w:r>
            <w:proofErr w:type="spellEnd"/>
            <w:r w:rsidRPr="00917413">
              <w:rPr>
                <w:rFonts w:ascii="Times New Roman" w:hAnsi="Times New Roman"/>
                <w:szCs w:val="24"/>
              </w:rPr>
              <w:t xml:space="preserve"> Lane, High Littleton </w:t>
            </w:r>
          </w:p>
        </w:tc>
        <w:tc>
          <w:tcPr>
            <w:tcW w:w="4261" w:type="dxa"/>
          </w:tcPr>
          <w:p w14:paraId="672ADD74"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From its junction with the A39 New Road to a point 446 metres in a generally north easterly direction.</w:t>
            </w:r>
          </w:p>
        </w:tc>
      </w:tr>
      <w:tr w:rsidR="00917413" w:rsidRPr="00917413" w14:paraId="1271B028" w14:textId="77777777" w:rsidTr="00166018">
        <w:trPr>
          <w:jc w:val="center"/>
        </w:trPr>
        <w:tc>
          <w:tcPr>
            <w:tcW w:w="4261" w:type="dxa"/>
          </w:tcPr>
          <w:p w14:paraId="7D9D61E0" w14:textId="1976E4FD"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Rotcombe</w:t>
            </w:r>
            <w:proofErr w:type="spellEnd"/>
            <w:r w:rsidRPr="00917413">
              <w:rPr>
                <w:rFonts w:ascii="Times New Roman" w:hAnsi="Times New Roman"/>
                <w:szCs w:val="24"/>
              </w:rPr>
              <w:t xml:space="preserve"> Vale, High Littleton</w:t>
            </w:r>
          </w:p>
        </w:tc>
        <w:tc>
          <w:tcPr>
            <w:tcW w:w="4261" w:type="dxa"/>
          </w:tcPr>
          <w:p w14:paraId="19C0BF25"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For its entire length.</w:t>
            </w:r>
          </w:p>
        </w:tc>
      </w:tr>
      <w:bookmarkEnd w:id="3"/>
      <w:tr w:rsidR="00917413" w:rsidRPr="00917413" w14:paraId="643983B7" w14:textId="77777777" w:rsidTr="00166018">
        <w:trPr>
          <w:jc w:val="center"/>
        </w:trPr>
        <w:tc>
          <w:tcPr>
            <w:tcW w:w="4261" w:type="dxa"/>
          </w:tcPr>
          <w:p w14:paraId="2E7FAD79"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Parklands, High Littleton </w:t>
            </w:r>
          </w:p>
        </w:tc>
        <w:tc>
          <w:tcPr>
            <w:tcW w:w="4261" w:type="dxa"/>
          </w:tcPr>
          <w:p w14:paraId="732EC49C"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For its entire length. </w:t>
            </w:r>
          </w:p>
        </w:tc>
      </w:tr>
      <w:tr w:rsidR="00917413" w:rsidRPr="00917413" w14:paraId="65853952" w14:textId="77777777" w:rsidTr="00166018">
        <w:trPr>
          <w:jc w:val="center"/>
        </w:trPr>
        <w:tc>
          <w:tcPr>
            <w:tcW w:w="4261" w:type="dxa"/>
          </w:tcPr>
          <w:p w14:paraId="0D7EE4D1"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Eastover Road, High Littleton </w:t>
            </w:r>
          </w:p>
        </w:tc>
        <w:tc>
          <w:tcPr>
            <w:tcW w:w="4261" w:type="dxa"/>
          </w:tcPr>
          <w:p w14:paraId="581CD787"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For its entire length.</w:t>
            </w:r>
          </w:p>
        </w:tc>
      </w:tr>
      <w:tr w:rsidR="00917413" w:rsidRPr="00917413" w14:paraId="0E053491" w14:textId="77777777" w:rsidTr="00166018">
        <w:trPr>
          <w:jc w:val="center"/>
        </w:trPr>
        <w:tc>
          <w:tcPr>
            <w:tcW w:w="4261" w:type="dxa"/>
          </w:tcPr>
          <w:p w14:paraId="42F4F27A"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Southover</w:t>
            </w:r>
            <w:proofErr w:type="spellEnd"/>
            <w:r w:rsidRPr="00917413">
              <w:rPr>
                <w:rFonts w:ascii="Times New Roman" w:hAnsi="Times New Roman"/>
                <w:szCs w:val="24"/>
              </w:rPr>
              <w:t xml:space="preserve"> Road, High Littleton </w:t>
            </w:r>
          </w:p>
        </w:tc>
        <w:tc>
          <w:tcPr>
            <w:tcW w:w="4261" w:type="dxa"/>
          </w:tcPr>
          <w:p w14:paraId="4A071D8B"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For its entire length.</w:t>
            </w:r>
          </w:p>
        </w:tc>
      </w:tr>
      <w:tr w:rsidR="00917413" w:rsidRPr="00917413" w14:paraId="595CE8C7" w14:textId="77777777" w:rsidTr="00166018">
        <w:trPr>
          <w:jc w:val="center"/>
        </w:trPr>
        <w:tc>
          <w:tcPr>
            <w:tcW w:w="4261" w:type="dxa"/>
          </w:tcPr>
          <w:p w14:paraId="78BE54B2"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Bungay’s Hill, High Littleton </w:t>
            </w:r>
          </w:p>
        </w:tc>
        <w:tc>
          <w:tcPr>
            <w:tcW w:w="4261" w:type="dxa"/>
          </w:tcPr>
          <w:p w14:paraId="38C42F72"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From its junction with Timsbury Road, to a point 50 metres in a easterly direction. </w:t>
            </w:r>
          </w:p>
        </w:tc>
      </w:tr>
      <w:tr w:rsidR="00917413" w:rsidRPr="00917413" w14:paraId="44F989EE" w14:textId="77777777" w:rsidTr="00166018">
        <w:trPr>
          <w:jc w:val="center"/>
        </w:trPr>
        <w:tc>
          <w:tcPr>
            <w:tcW w:w="4261" w:type="dxa"/>
          </w:tcPr>
          <w:p w14:paraId="5C5AF541"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Timsbury Road, High Littleton</w:t>
            </w:r>
          </w:p>
        </w:tc>
        <w:tc>
          <w:tcPr>
            <w:tcW w:w="4261" w:type="dxa"/>
          </w:tcPr>
          <w:p w14:paraId="287FAC16"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For its entire length.  </w:t>
            </w:r>
          </w:p>
        </w:tc>
      </w:tr>
      <w:tr w:rsidR="00917413" w:rsidRPr="00917413" w14:paraId="77F2DC13" w14:textId="77777777" w:rsidTr="00166018">
        <w:trPr>
          <w:jc w:val="center"/>
        </w:trPr>
        <w:tc>
          <w:tcPr>
            <w:tcW w:w="4261" w:type="dxa"/>
          </w:tcPr>
          <w:p w14:paraId="342D434F"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Aumery</w:t>
            </w:r>
            <w:proofErr w:type="spellEnd"/>
            <w:r w:rsidRPr="00917413">
              <w:rPr>
                <w:rFonts w:ascii="Times New Roman" w:hAnsi="Times New Roman"/>
                <w:szCs w:val="24"/>
              </w:rPr>
              <w:t xml:space="preserve"> Gardens, High Littleton </w:t>
            </w:r>
          </w:p>
        </w:tc>
        <w:tc>
          <w:tcPr>
            <w:tcW w:w="4261" w:type="dxa"/>
          </w:tcPr>
          <w:p w14:paraId="477BEAFE"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For its entire length. </w:t>
            </w:r>
          </w:p>
        </w:tc>
      </w:tr>
      <w:tr w:rsidR="00917413" w:rsidRPr="00917413" w14:paraId="2C7E74C7" w14:textId="77777777" w:rsidTr="00166018">
        <w:trPr>
          <w:jc w:val="center"/>
        </w:trPr>
        <w:tc>
          <w:tcPr>
            <w:tcW w:w="4261" w:type="dxa"/>
          </w:tcPr>
          <w:p w14:paraId="3AF1C1E2"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The Batch, High Littleton </w:t>
            </w:r>
          </w:p>
        </w:tc>
        <w:tc>
          <w:tcPr>
            <w:tcW w:w="4261" w:type="dxa"/>
          </w:tcPr>
          <w:p w14:paraId="67A7D40A"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For its entire length. </w:t>
            </w:r>
          </w:p>
        </w:tc>
      </w:tr>
      <w:tr w:rsidR="00917413" w:rsidRPr="00917413" w14:paraId="261C0607" w14:textId="77777777" w:rsidTr="00166018">
        <w:trPr>
          <w:jc w:val="center"/>
        </w:trPr>
        <w:tc>
          <w:tcPr>
            <w:tcW w:w="4261" w:type="dxa"/>
          </w:tcPr>
          <w:p w14:paraId="0A52B46A"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Gooseard</w:t>
            </w:r>
            <w:proofErr w:type="spellEnd"/>
            <w:r w:rsidRPr="00917413">
              <w:rPr>
                <w:rFonts w:ascii="Times New Roman" w:hAnsi="Times New Roman"/>
                <w:szCs w:val="24"/>
              </w:rPr>
              <w:t xml:space="preserve"> Lane, High Littleton </w:t>
            </w:r>
          </w:p>
        </w:tc>
        <w:tc>
          <w:tcPr>
            <w:tcW w:w="4261" w:type="dxa"/>
          </w:tcPr>
          <w:p w14:paraId="21DFE9E0"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 xml:space="preserve">From its junction with </w:t>
            </w:r>
            <w:proofErr w:type="spellStart"/>
            <w:r w:rsidRPr="00917413">
              <w:rPr>
                <w:rFonts w:ascii="Times New Roman" w:hAnsi="Times New Roman"/>
                <w:szCs w:val="24"/>
              </w:rPr>
              <w:t>Langfords</w:t>
            </w:r>
            <w:proofErr w:type="spellEnd"/>
            <w:r w:rsidRPr="00917413">
              <w:rPr>
                <w:rFonts w:ascii="Times New Roman" w:hAnsi="Times New Roman"/>
                <w:szCs w:val="24"/>
              </w:rPr>
              <w:t xml:space="preserve"> Lane in a generally south easterly direction for a distance of 45 metres.</w:t>
            </w:r>
          </w:p>
        </w:tc>
      </w:tr>
      <w:tr w:rsidR="00917413" w:rsidRPr="00917413" w14:paraId="322EE919" w14:textId="77777777" w:rsidTr="00166018">
        <w:trPr>
          <w:jc w:val="center"/>
        </w:trPr>
        <w:tc>
          <w:tcPr>
            <w:tcW w:w="4261" w:type="dxa"/>
          </w:tcPr>
          <w:p w14:paraId="1C1FF13E" w14:textId="77777777" w:rsidR="00917413" w:rsidRPr="00917413" w:rsidRDefault="00917413" w:rsidP="00917413">
            <w:pPr>
              <w:jc w:val="both"/>
              <w:rPr>
                <w:rFonts w:ascii="Times New Roman" w:hAnsi="Times New Roman"/>
                <w:szCs w:val="24"/>
              </w:rPr>
            </w:pPr>
            <w:proofErr w:type="spellStart"/>
            <w:r w:rsidRPr="00917413">
              <w:rPr>
                <w:rFonts w:ascii="Times New Roman" w:hAnsi="Times New Roman"/>
                <w:szCs w:val="24"/>
              </w:rPr>
              <w:t>Langfords</w:t>
            </w:r>
            <w:proofErr w:type="spellEnd"/>
            <w:r w:rsidRPr="00917413">
              <w:rPr>
                <w:rFonts w:ascii="Times New Roman" w:hAnsi="Times New Roman"/>
                <w:szCs w:val="24"/>
              </w:rPr>
              <w:t xml:space="preserve"> Lane, High Littleton </w:t>
            </w:r>
          </w:p>
        </w:tc>
        <w:tc>
          <w:tcPr>
            <w:tcW w:w="4261" w:type="dxa"/>
          </w:tcPr>
          <w:p w14:paraId="1076A1EE" w14:textId="7E743D91" w:rsidR="00917413" w:rsidRPr="00917413" w:rsidRDefault="00917413" w:rsidP="00917413">
            <w:pPr>
              <w:jc w:val="both"/>
              <w:rPr>
                <w:rFonts w:ascii="Times New Roman" w:hAnsi="Times New Roman"/>
                <w:szCs w:val="24"/>
              </w:rPr>
            </w:pPr>
            <w:r w:rsidRPr="00917413">
              <w:rPr>
                <w:rFonts w:ascii="Times New Roman" w:hAnsi="Times New Roman"/>
                <w:szCs w:val="24"/>
              </w:rPr>
              <w:t>From its junction with The</w:t>
            </w:r>
            <w:r w:rsidR="00694115">
              <w:rPr>
                <w:rFonts w:ascii="Times New Roman" w:hAnsi="Times New Roman"/>
                <w:szCs w:val="24"/>
              </w:rPr>
              <w:t xml:space="preserve"> A39</w:t>
            </w:r>
            <w:r w:rsidRPr="00917413">
              <w:rPr>
                <w:rFonts w:ascii="Times New Roman" w:hAnsi="Times New Roman"/>
                <w:szCs w:val="24"/>
              </w:rPr>
              <w:t xml:space="preserve"> </w:t>
            </w:r>
            <w:r w:rsidR="00694115">
              <w:rPr>
                <w:rFonts w:ascii="Times New Roman" w:hAnsi="Times New Roman"/>
                <w:szCs w:val="24"/>
              </w:rPr>
              <w:t xml:space="preserve"> to its </w:t>
            </w:r>
            <w:r w:rsidR="00694115">
              <w:rPr>
                <w:rFonts w:ascii="Times New Roman" w:hAnsi="Times New Roman"/>
                <w:szCs w:val="24"/>
              </w:rPr>
              <w:lastRenderedPageBreak/>
              <w:t>junction with The Batch.</w:t>
            </w:r>
            <w:r w:rsidRPr="00917413">
              <w:rPr>
                <w:rFonts w:ascii="Times New Roman" w:hAnsi="Times New Roman"/>
                <w:szCs w:val="24"/>
              </w:rPr>
              <w:t xml:space="preserve"> </w:t>
            </w:r>
          </w:p>
        </w:tc>
      </w:tr>
      <w:tr w:rsidR="00917413" w:rsidRPr="00917413" w14:paraId="0F4A389D" w14:textId="77777777" w:rsidTr="00166018">
        <w:trPr>
          <w:jc w:val="center"/>
        </w:trPr>
        <w:tc>
          <w:tcPr>
            <w:tcW w:w="4261" w:type="dxa"/>
          </w:tcPr>
          <w:p w14:paraId="4CB1426B"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lastRenderedPageBreak/>
              <w:t xml:space="preserve">Langford Lane, High Littleton </w:t>
            </w:r>
          </w:p>
        </w:tc>
        <w:tc>
          <w:tcPr>
            <w:tcW w:w="4261" w:type="dxa"/>
          </w:tcPr>
          <w:p w14:paraId="474DD0A6"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From its junction with The Batch to its junction with Timsbury Road.</w:t>
            </w:r>
          </w:p>
        </w:tc>
      </w:tr>
      <w:bookmarkEnd w:id="2"/>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1C9D28D6"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215ACCBF"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A861038"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D4E05FA"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613F7E9"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6C3881EA"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C445170"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D9F540C"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7244FCBB"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C055A3C"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F862B7B"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21DBAEEF"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05D4298" w14:textId="45093058"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C908640" w14:textId="77D519D4"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6D56C28D" w14:textId="7A3E3B31"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071CBF3" w14:textId="77777777" w:rsidR="00917413" w:rsidRPr="00CF7BF8" w:rsidRDefault="00917413" w:rsidP="00166018">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sectPr w:rsidR="00917413"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3"/>
  </w:num>
  <w:num w:numId="4" w16cid:durableId="1358240203">
    <w:abstractNumId w:val="19"/>
  </w:num>
  <w:num w:numId="5" w16cid:durableId="450318885">
    <w:abstractNumId w:val="4"/>
  </w:num>
  <w:num w:numId="6" w16cid:durableId="867522576">
    <w:abstractNumId w:val="6"/>
  </w:num>
  <w:num w:numId="7" w16cid:durableId="1947493514">
    <w:abstractNumId w:val="21"/>
  </w:num>
  <w:num w:numId="8" w16cid:durableId="643314387">
    <w:abstractNumId w:val="16"/>
  </w:num>
  <w:num w:numId="9" w16cid:durableId="1148522384">
    <w:abstractNumId w:val="24"/>
  </w:num>
  <w:num w:numId="10" w16cid:durableId="1305696292">
    <w:abstractNumId w:val="23"/>
  </w:num>
  <w:num w:numId="11" w16cid:durableId="76295926">
    <w:abstractNumId w:val="15"/>
  </w:num>
  <w:num w:numId="12" w16cid:durableId="1644919106">
    <w:abstractNumId w:val="22"/>
  </w:num>
  <w:num w:numId="13" w16cid:durableId="809441431">
    <w:abstractNumId w:val="1"/>
  </w:num>
  <w:num w:numId="14" w16cid:durableId="288173911">
    <w:abstractNumId w:val="12"/>
  </w:num>
  <w:num w:numId="15" w16cid:durableId="1242712134">
    <w:abstractNumId w:val="11"/>
  </w:num>
  <w:num w:numId="16" w16cid:durableId="79910340">
    <w:abstractNumId w:val="14"/>
  </w:num>
  <w:num w:numId="17" w16cid:durableId="943347255">
    <w:abstractNumId w:val="17"/>
  </w:num>
  <w:num w:numId="18" w16cid:durableId="2071338711">
    <w:abstractNumId w:val="5"/>
  </w:num>
  <w:num w:numId="19" w16cid:durableId="1530800435">
    <w:abstractNumId w:val="9"/>
  </w:num>
  <w:num w:numId="20" w16cid:durableId="1680154888">
    <w:abstractNumId w:val="2"/>
  </w:num>
  <w:num w:numId="21" w16cid:durableId="428939447">
    <w:abstractNumId w:val="18"/>
  </w:num>
  <w:num w:numId="22" w16cid:durableId="17704913">
    <w:abstractNumId w:val="7"/>
  </w:num>
  <w:num w:numId="23" w16cid:durableId="1079785838">
    <w:abstractNumId w:val="10"/>
  </w:num>
  <w:num w:numId="24" w16cid:durableId="1589117854">
    <w:abstractNumId w:val="8"/>
  </w:num>
  <w:num w:numId="25" w16cid:durableId="1882746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577F"/>
    <w:rsid w:val="001562DB"/>
    <w:rsid w:val="00157573"/>
    <w:rsid w:val="00157A6A"/>
    <w:rsid w:val="001627DA"/>
    <w:rsid w:val="00164267"/>
    <w:rsid w:val="00165525"/>
    <w:rsid w:val="00166018"/>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5EDC"/>
    <w:rsid w:val="00297ABF"/>
    <w:rsid w:val="00297F68"/>
    <w:rsid w:val="00297FE3"/>
    <w:rsid w:val="002A177A"/>
    <w:rsid w:val="002A1BF2"/>
    <w:rsid w:val="002A29A9"/>
    <w:rsid w:val="002A6328"/>
    <w:rsid w:val="002A6EC4"/>
    <w:rsid w:val="002A7248"/>
    <w:rsid w:val="002A76CC"/>
    <w:rsid w:val="002B274F"/>
    <w:rsid w:val="002B2C75"/>
    <w:rsid w:val="002B376A"/>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70B"/>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0B6"/>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3E35"/>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45BD"/>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4DED"/>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56D7"/>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C7477"/>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0A89"/>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4115"/>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3C8"/>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D7348"/>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413"/>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B78"/>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52F6"/>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C6B98"/>
    <w:rsid w:val="00BD069E"/>
    <w:rsid w:val="00BD3988"/>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3617"/>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A761F"/>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57DB1"/>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31D2"/>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782"/>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3C97"/>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30</cp:revision>
  <cp:lastPrinted>2015-09-18T14:17:00Z</cp:lastPrinted>
  <dcterms:created xsi:type="dcterms:W3CDTF">2022-07-26T09:26:00Z</dcterms:created>
  <dcterms:modified xsi:type="dcterms:W3CDTF">2024-01-26T11:51:00Z</dcterms:modified>
</cp:coreProperties>
</file>